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D8" w:rsidRDefault="00A81FD8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A81FD8" w:rsidRDefault="00A81FD8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1FD8" w:rsidRDefault="00A81FD8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1FD8" w:rsidRDefault="00A81FD8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1FD8" w:rsidRDefault="00A81FD8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1FD8" w:rsidRDefault="00A81FD8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396F" w:rsidRPr="00A434A5" w:rsidRDefault="00A434A5" w:rsidP="00A434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34A5">
        <w:rPr>
          <w:rFonts w:ascii="Times New Roman" w:hAnsi="Times New Roman" w:cs="Times New Roman"/>
          <w:b/>
          <w:sz w:val="32"/>
          <w:szCs w:val="28"/>
        </w:rPr>
        <w:t>Заявка</w:t>
      </w:r>
    </w:p>
    <w:p w:rsidR="00A434A5" w:rsidRPr="00A434A5" w:rsidRDefault="00A434A5" w:rsidP="00A434A5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34A5">
        <w:rPr>
          <w:rFonts w:ascii="Times New Roman" w:hAnsi="Times New Roman" w:cs="Times New Roman"/>
          <w:b/>
          <w:sz w:val="32"/>
          <w:szCs w:val="28"/>
        </w:rPr>
        <w:t>на открытие инновационной муниципальной       площадки</w:t>
      </w:r>
    </w:p>
    <w:p w:rsidR="0066396F" w:rsidRPr="00A434A5" w:rsidRDefault="0066396F" w:rsidP="00A434A5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6396F" w:rsidRPr="000330D9" w:rsidRDefault="0066396F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6F" w:rsidRPr="000330D9" w:rsidRDefault="0066396F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6F" w:rsidRPr="00A434A5" w:rsidRDefault="00A434A5" w:rsidP="00A434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4A5">
        <w:rPr>
          <w:rFonts w:ascii="Times New Roman" w:hAnsi="Times New Roman" w:cs="Times New Roman"/>
          <w:sz w:val="28"/>
          <w:szCs w:val="28"/>
        </w:rPr>
        <w:t>1</w:t>
      </w:r>
      <w:r w:rsidRPr="00A434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4A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№20 имени Н.И. Ходенко</w:t>
      </w:r>
    </w:p>
    <w:p w:rsidR="0066396F" w:rsidRDefault="00A434A5" w:rsidP="00A434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434A5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A5">
        <w:rPr>
          <w:rFonts w:ascii="Times New Roman" w:hAnsi="Times New Roman" w:cs="Times New Roman"/>
          <w:sz w:val="28"/>
          <w:szCs w:val="28"/>
        </w:rPr>
        <w:t>- исполнителя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34A5" w:rsidRDefault="00A434A5" w:rsidP="00A43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4A5" w:rsidRDefault="00A434A5" w:rsidP="00A434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2.Наименование представляемого инновационного проекта</w:t>
      </w:r>
    </w:p>
    <w:p w:rsidR="00A434A5" w:rsidRDefault="00A434A5" w:rsidP="00A43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4A5" w:rsidRPr="00A434A5" w:rsidRDefault="00A434A5" w:rsidP="00A4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4A5">
        <w:rPr>
          <w:rFonts w:ascii="Times New Roman" w:hAnsi="Times New Roman" w:cs="Times New Roman"/>
          <w:b/>
          <w:sz w:val="28"/>
          <w:szCs w:val="28"/>
          <w:u w:val="single"/>
        </w:rPr>
        <w:t>Социализация сельских школьников через агротехнологическое направление в обучении</w:t>
      </w:r>
    </w:p>
    <w:p w:rsidR="0066396F" w:rsidRPr="000330D9" w:rsidRDefault="0066396F" w:rsidP="00A43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6F" w:rsidRDefault="00A434A5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</w:t>
      </w:r>
      <w:r w:rsidR="00A81FD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венный руководитель проекта</w:t>
      </w:r>
    </w:p>
    <w:p w:rsidR="00BC35A1" w:rsidRDefault="00BC35A1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D8" w:rsidRDefault="00BC35A1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Ирина Викторовна Шакалова</w:t>
      </w:r>
    </w:p>
    <w:p w:rsidR="00A81FD8" w:rsidRDefault="00A81FD8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D8" w:rsidRDefault="00A81FD8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D8" w:rsidRDefault="00A81FD8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D8" w:rsidRDefault="00A81FD8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руководителя </w:t>
      </w:r>
      <w:r w:rsidRPr="00A81FD8">
        <w:rPr>
          <w:rFonts w:ascii="Times New Roman" w:hAnsi="Times New Roman" w:cs="Times New Roman"/>
          <w:b/>
          <w:sz w:val="28"/>
          <w:szCs w:val="28"/>
        </w:rPr>
        <w:t>организации - исполнителя проекта</w:t>
      </w:r>
    </w:p>
    <w:p w:rsidR="00A81FD8" w:rsidRDefault="00A81FD8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D8" w:rsidRPr="00A81FD8" w:rsidRDefault="00A81FD8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_____________________________________/_____________________/</w:t>
      </w:r>
    </w:p>
    <w:p w:rsidR="0066396F" w:rsidRPr="000330D9" w:rsidRDefault="0066396F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6F" w:rsidRPr="000330D9" w:rsidRDefault="0066396F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6F" w:rsidRPr="000330D9" w:rsidRDefault="0066396F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81FD8" w:rsidTr="00A81FD8">
        <w:tc>
          <w:tcPr>
            <w:tcW w:w="9286" w:type="dxa"/>
            <w:gridSpan w:val="2"/>
          </w:tcPr>
          <w:p w:rsidR="00A81FD8" w:rsidRDefault="00A81FD8" w:rsidP="00A81FD8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Номер заявки</w:t>
            </w:r>
          </w:p>
          <w:p w:rsidR="00A81FD8" w:rsidRPr="00A81FD8" w:rsidRDefault="00A81FD8" w:rsidP="00A81FD8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  <w:tr w:rsidR="00A81FD8" w:rsidTr="00A81FD8">
        <w:tc>
          <w:tcPr>
            <w:tcW w:w="9286" w:type="dxa"/>
            <w:gridSpan w:val="2"/>
          </w:tcPr>
          <w:p w:rsidR="00A81FD8" w:rsidRDefault="00A81FD8" w:rsidP="00A81FD8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81FD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 подачи заявки</w:t>
            </w:r>
          </w:p>
          <w:p w:rsidR="00A81FD8" w:rsidRPr="00A81FD8" w:rsidRDefault="00A81FD8" w:rsidP="00A81FD8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  <w:tr w:rsidR="00A81FD8" w:rsidTr="00A81FD8">
        <w:tc>
          <w:tcPr>
            <w:tcW w:w="9286" w:type="dxa"/>
            <w:gridSpan w:val="2"/>
          </w:tcPr>
          <w:p w:rsidR="00A81FD8" w:rsidRDefault="00A81FD8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Тема инновационного проекта </w:t>
            </w:r>
          </w:p>
          <w:p w:rsidR="0054012F" w:rsidRP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A81FD8" w:rsidRDefault="00A81FD8" w:rsidP="0054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1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Социализация сельских школьников через </w:t>
            </w:r>
            <w:r w:rsidRPr="0054012F">
              <w:rPr>
                <w:rFonts w:ascii="Times New Roman" w:hAnsi="Times New Roman" w:cs="Times New Roman"/>
                <w:sz w:val="28"/>
                <w:szCs w:val="28"/>
              </w:rPr>
              <w:t>агротехнологическое направление в обучении</w:t>
            </w:r>
          </w:p>
          <w:p w:rsidR="0054012F" w:rsidRPr="0054012F" w:rsidRDefault="0054012F" w:rsidP="00540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134" w:rsidTr="009275D9">
        <w:trPr>
          <w:trHeight w:val="197"/>
        </w:trPr>
        <w:tc>
          <w:tcPr>
            <w:tcW w:w="4643" w:type="dxa"/>
          </w:tcPr>
          <w:p w:rsidR="00DD2134" w:rsidRDefault="00DD2134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ФИО руководителя проекта</w:t>
            </w:r>
          </w:p>
          <w:p w:rsidR="0092521B" w:rsidRPr="0054012F" w:rsidRDefault="0092521B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Ирина Викторовна Шакалова</w:t>
            </w:r>
          </w:p>
        </w:tc>
        <w:tc>
          <w:tcPr>
            <w:tcW w:w="4643" w:type="dxa"/>
          </w:tcPr>
          <w:p w:rsidR="00DD2134" w:rsidRDefault="00DD2134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Телефон, </w:t>
            </w: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e</w:t>
            </w: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- </w:t>
            </w: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mail</w:t>
            </w: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руководителя проекта</w:t>
            </w:r>
            <w:r w:rsidR="00BC35A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BC35A1" w:rsidRPr="00BC35A1" w:rsidRDefault="00BC35A1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89182991166, 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irina.gel62@mail.ru</w:t>
            </w:r>
          </w:p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54012F" w:rsidRP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  <w:tr w:rsidR="00DD2134" w:rsidTr="009275D9">
        <w:trPr>
          <w:trHeight w:val="196"/>
        </w:trPr>
        <w:tc>
          <w:tcPr>
            <w:tcW w:w="4643" w:type="dxa"/>
          </w:tcPr>
          <w:p w:rsidR="00DD2134" w:rsidRPr="0054012F" w:rsidRDefault="00DD2134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Полное название организаци</w:t>
            </w:r>
            <w:proofErr w:type="gramStart"/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</w:t>
            </w:r>
            <w:r w:rsidR="0054012F"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-</w:t>
            </w:r>
            <w:proofErr w:type="gramEnd"/>
            <w:r w:rsidR="0054012F"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исполнителя</w:t>
            </w:r>
          </w:p>
          <w:p w:rsidR="0054012F" w:rsidRDefault="0054012F" w:rsidP="005401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2F" w:rsidRPr="0054012F" w:rsidRDefault="0054012F" w:rsidP="005401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2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№20 имени Н.И. Ходенко</w:t>
            </w:r>
          </w:p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DD2134" w:rsidRP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ФИО руководителя организаци</w:t>
            </w:r>
            <w:proofErr w:type="gramStart"/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и-</w:t>
            </w:r>
            <w:proofErr w:type="gramEnd"/>
            <w:r w:rsidRPr="0054012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исполнителя</w:t>
            </w:r>
          </w:p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Ирина Викторовна Шакалова</w:t>
            </w:r>
          </w:p>
        </w:tc>
      </w:tr>
      <w:tr w:rsidR="0054012F" w:rsidTr="009275D9">
        <w:trPr>
          <w:trHeight w:val="196"/>
        </w:trPr>
        <w:tc>
          <w:tcPr>
            <w:tcW w:w="4643" w:type="dxa"/>
          </w:tcPr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Фактический адрес организации-</w:t>
            </w:r>
          </w:p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исполнителя</w:t>
            </w:r>
          </w:p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54012F" w:rsidRPr="00EB5A43" w:rsidRDefault="0054012F" w:rsidP="00A81FD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B5A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353483 Краснодарский край, г. Геленджик, </w:t>
            </w:r>
            <w:proofErr w:type="gramStart"/>
            <w:r w:rsidRPr="00EB5A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</w:t>
            </w:r>
            <w:proofErr w:type="gramEnd"/>
            <w:r w:rsidRPr="00EB5A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Пшада, ул. Советская</w:t>
            </w:r>
            <w:r w:rsidR="00EB5A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37</w:t>
            </w:r>
            <w:r w:rsidRPr="00EB5A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54012F" w:rsidRDefault="0054012F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руководителя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исполнителя</w:t>
            </w:r>
          </w:p>
          <w:p w:rsidR="0054012F" w:rsidRPr="00BC35A1" w:rsidRDefault="0054012F" w:rsidP="00A81FD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 w:rsidRPr="00EB5A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88614168330</w:t>
            </w:r>
            <w:r w:rsidR="00BC35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="00BC35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school20@gel.kubannet.ru</w:t>
            </w:r>
          </w:p>
        </w:tc>
      </w:tr>
      <w:tr w:rsidR="0054012F" w:rsidTr="009275D9">
        <w:trPr>
          <w:trHeight w:val="196"/>
        </w:trPr>
        <w:tc>
          <w:tcPr>
            <w:tcW w:w="4643" w:type="dxa"/>
          </w:tcPr>
          <w:p w:rsidR="0054012F" w:rsidRDefault="0092521B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01.01</w:t>
            </w:r>
            <w:r w:rsidR="00EB5A4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.2016</w:t>
            </w:r>
          </w:p>
          <w:p w:rsidR="00EB5A43" w:rsidRDefault="00EB5A43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EB5A43" w:rsidRDefault="0092521B" w:rsidP="00A81FD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01.01</w:t>
            </w:r>
            <w:r w:rsidR="00EB5A4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4643" w:type="dxa"/>
          </w:tcPr>
          <w:p w:rsidR="0054012F" w:rsidRDefault="0054012F" w:rsidP="0054012F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401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Дата начала инновации</w:t>
            </w:r>
          </w:p>
          <w:p w:rsidR="0054012F" w:rsidRPr="0054012F" w:rsidRDefault="0054012F" w:rsidP="0054012F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4012F" w:rsidRDefault="0054012F" w:rsidP="0054012F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401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Дата окончания инновации</w:t>
            </w:r>
          </w:p>
          <w:p w:rsidR="0054012F" w:rsidRDefault="0054012F" w:rsidP="0054012F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C57D27" w:rsidRDefault="00C57D27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26FA3" w:rsidRDefault="00426FA3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1FD8" w:rsidRDefault="00B37270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E3F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Программа инновационной деятельности</w:t>
      </w:r>
    </w:p>
    <w:p w:rsidR="00426FA3" w:rsidRDefault="00426FA3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6"/>
        <w:gridCol w:w="3512"/>
        <w:gridCol w:w="4858"/>
      </w:tblGrid>
      <w:tr w:rsidR="00EB5A43" w:rsidTr="00E505B4">
        <w:tc>
          <w:tcPr>
            <w:tcW w:w="916" w:type="dxa"/>
          </w:tcPr>
          <w:p w:rsidR="00EB5A43" w:rsidRPr="00EB5A43" w:rsidRDefault="00EB5A43" w:rsidP="00586B7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EB5A4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2" w:type="dxa"/>
          </w:tcPr>
          <w:p w:rsidR="00EB5A43" w:rsidRPr="00EB5A43" w:rsidRDefault="00EB5A43" w:rsidP="00586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43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программы</w:t>
            </w:r>
          </w:p>
        </w:tc>
        <w:tc>
          <w:tcPr>
            <w:tcW w:w="4858" w:type="dxa"/>
          </w:tcPr>
          <w:p w:rsidR="00EB5A43" w:rsidRPr="00EB5A43" w:rsidRDefault="00EB5A43" w:rsidP="003C3710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EB5A4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Содержание</w:t>
            </w:r>
          </w:p>
        </w:tc>
      </w:tr>
      <w:tr w:rsidR="00B502C5" w:rsidTr="00E505B4">
        <w:tc>
          <w:tcPr>
            <w:tcW w:w="916" w:type="dxa"/>
          </w:tcPr>
          <w:p w:rsidR="00426FA3" w:rsidRPr="00E371D5" w:rsidRDefault="00426FA3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371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</w:tcPr>
          <w:p w:rsidR="00426FA3" w:rsidRPr="00E371D5" w:rsidRDefault="001669E3" w:rsidP="00586B78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инновации</w:t>
            </w:r>
          </w:p>
        </w:tc>
        <w:tc>
          <w:tcPr>
            <w:tcW w:w="4858" w:type="dxa"/>
          </w:tcPr>
          <w:p w:rsidR="00426FA3" w:rsidRPr="00426FA3" w:rsidRDefault="00B502C5" w:rsidP="00EB5A43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Социализация сельских школьников через агротехнологическое направление в обучении</w:t>
            </w:r>
          </w:p>
        </w:tc>
      </w:tr>
      <w:tr w:rsidR="00E505B4" w:rsidTr="00E505B4">
        <w:tc>
          <w:tcPr>
            <w:tcW w:w="916" w:type="dxa"/>
          </w:tcPr>
          <w:p w:rsidR="00E505B4" w:rsidRPr="00E371D5" w:rsidRDefault="00F61345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</w:tcPr>
          <w:p w:rsidR="00E505B4" w:rsidRPr="00E371D5" w:rsidRDefault="00E505B4" w:rsidP="00586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4858" w:type="dxa"/>
          </w:tcPr>
          <w:p w:rsidR="00DA6932" w:rsidRPr="00DB4512" w:rsidRDefault="00DA6932" w:rsidP="00DA6932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Становление России как передовой цивилизованной европейской страны невозможно без развитого аграрного сектора, ведущая роль в создании которого принадлежит нынешним выпускникам сельских школ. А значит, возрастает роль сельской школы в подъеме экономики и социальном развитии села, в обеспечении психологической, социальной и профессиональной готовности выпускников школ к реформированию аграрного сектора и социальной сферы села. Сельская школа  формирует интеллектуальный и трудовой потенциал сельского социума.   Она призвана так </w:t>
            </w:r>
            <w:proofErr w:type="gramStart"/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обучать</w:t>
            </w:r>
            <w:proofErr w:type="gramEnd"/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воспитывать детей, чтобы многие из них могли успешно жить и работать на селе. </w:t>
            </w:r>
          </w:p>
          <w:p w:rsidR="00E505B4" w:rsidRPr="00716DEF" w:rsidRDefault="00DA6932" w:rsidP="00716DEF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</w:t>
            </w:r>
            <w:r w:rsidRPr="00DB4512">
              <w:rPr>
                <w:rFonts w:ascii="Times New Roman" w:hAnsi="Times New Roman" w:cs="Times New Roman"/>
                <w:sz w:val="28"/>
                <w:szCs w:val="24"/>
              </w:rPr>
              <w:t>МБОУ СОШ№20 имени Н.И. Ходенко</w:t>
            </w:r>
            <w:r w:rsidR="00BC35A1" w:rsidRPr="00BC3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B4512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B4512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школа сельская, </w:t>
            </w:r>
            <w:r w:rsidRPr="00DB4512">
              <w:rPr>
                <w:rFonts w:ascii="Times New Roman" w:hAnsi="Times New Roman"/>
                <w:spacing w:val="-3"/>
                <w:sz w:val="28"/>
                <w:szCs w:val="24"/>
              </w:rPr>
              <w:t xml:space="preserve">в ней обучаются 354 учащихся 1-11 классов, </w:t>
            </w:r>
            <w:r w:rsidRPr="00DB4512">
              <w:rPr>
                <w:rFonts w:ascii="Times New Roman" w:hAnsi="Times New Roman" w:cs="Times New Roman"/>
                <w:sz w:val="28"/>
                <w:szCs w:val="24"/>
              </w:rPr>
              <w:t xml:space="preserve">находится на территории Пшадского внутригородского округа муниципального образования город-курорт Геленджик. В ходе мониторингового исследования, проведённого  в школе, было выявлено, что </w:t>
            </w: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более половины старшеклассников не владеют даже теми минимальными знаниями по сельскому хозяйству, которые должны быть им известны из личного опыта и школьного курса биологии. А </w:t>
            </w: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между тем, во всем мире </w:t>
            </w:r>
            <w:r w:rsidR="00240D13" w:rsidRPr="00DB45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 xml:space="preserve">сельскохозяйственная </w:t>
            </w:r>
            <w:r w:rsidRPr="00DB45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грамотность</w:t>
            </w: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считается неотъемлемым элементом общей культуры человека. Недостаточен уровень </w:t>
            </w:r>
            <w:r w:rsidRPr="00DB4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6DEF" w:rsidRPr="00716D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7"/>
                <w:lang w:eastAsia="ru-RU"/>
              </w:rPr>
              <w:t>подготовки школьников к сельскохозяйственному труду</w:t>
            </w:r>
            <w:r w:rsidRPr="00DB45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.</w:t>
            </w: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r w:rsidRPr="00DB45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Подобная ситуация ведет к снижению социальной эффективности образования сельских школьников, к социальной незащищенности выпускников сельской школы, к развитию миграционных настроений среди сельской молодежи.</w:t>
            </w:r>
          </w:p>
        </w:tc>
      </w:tr>
      <w:tr w:rsidR="00E505B4" w:rsidTr="00E505B4">
        <w:tc>
          <w:tcPr>
            <w:tcW w:w="916" w:type="dxa"/>
          </w:tcPr>
          <w:p w:rsidR="00E505B4" w:rsidRPr="00E371D5" w:rsidRDefault="00F61345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12" w:type="dxa"/>
          </w:tcPr>
          <w:p w:rsidR="00E505B4" w:rsidRDefault="00E505B4" w:rsidP="00586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инновации</w:t>
            </w:r>
          </w:p>
        </w:tc>
        <w:tc>
          <w:tcPr>
            <w:tcW w:w="4858" w:type="dxa"/>
          </w:tcPr>
          <w:p w:rsidR="00E505B4" w:rsidRPr="00E02B70" w:rsidRDefault="00E505B4" w:rsidP="00E505B4">
            <w:pPr>
              <w:pStyle w:val="13"/>
              <w:shd w:val="clear" w:color="auto" w:fill="auto"/>
              <w:spacing w:before="0" w:line="240" w:lineRule="auto"/>
              <w:ind w:left="20" w:right="20" w:firstLine="640"/>
              <w:rPr>
                <w:rFonts w:ascii="Times New Roman" w:hAnsi="Times New Roman" w:cs="Times New Roman"/>
                <w:sz w:val="28"/>
              </w:rPr>
            </w:pPr>
            <w:r w:rsidRPr="00E02B70">
              <w:rPr>
                <w:rFonts w:ascii="Times New Roman" w:hAnsi="Times New Roman" w:cs="Times New Roman"/>
                <w:sz w:val="28"/>
              </w:rPr>
              <w:t>Воспитание сельского жителя, имеющего необходимые качества для продуктивной трудовой и социальной деятельности на тер</w:t>
            </w:r>
            <w:r w:rsidRPr="00E02B70">
              <w:rPr>
                <w:rFonts w:ascii="Times New Roman" w:hAnsi="Times New Roman" w:cs="Times New Roman"/>
                <w:sz w:val="28"/>
              </w:rPr>
              <w:softHyphen/>
              <w:t>ритории малой родины:</w:t>
            </w:r>
          </w:p>
          <w:p w:rsidR="00E505B4" w:rsidRPr="00E02B70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20"/>
              </w:tabs>
              <w:spacing w:before="0" w:after="62" w:line="240" w:lineRule="auto"/>
              <w:ind w:left="20" w:firstLine="640"/>
              <w:rPr>
                <w:rFonts w:ascii="Times New Roman" w:hAnsi="Times New Roman" w:cs="Times New Roman"/>
                <w:sz w:val="28"/>
              </w:rPr>
            </w:pP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t>современное образование;</w:t>
            </w:r>
          </w:p>
          <w:p w:rsidR="00E505B4" w:rsidRPr="00E02B70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left="20" w:firstLine="640"/>
              <w:rPr>
                <w:rFonts w:ascii="Times New Roman" w:hAnsi="Times New Roman" w:cs="Times New Roman"/>
                <w:sz w:val="28"/>
              </w:rPr>
            </w:pP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t>социальная и профессиональная мобильность;</w:t>
            </w:r>
          </w:p>
          <w:p w:rsidR="00E505B4" w:rsidRPr="00E02B70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30"/>
              </w:tabs>
              <w:spacing w:before="0" w:line="240" w:lineRule="auto"/>
              <w:ind w:left="20" w:firstLine="640"/>
              <w:rPr>
                <w:rFonts w:ascii="Times New Roman" w:hAnsi="Times New Roman" w:cs="Times New Roman"/>
                <w:sz w:val="28"/>
              </w:rPr>
            </w:pP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t>высокая профессиональная квалификация;</w:t>
            </w:r>
          </w:p>
          <w:p w:rsidR="00E505B4" w:rsidRPr="00E02B70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15"/>
              </w:tabs>
              <w:spacing w:before="0" w:line="240" w:lineRule="auto"/>
              <w:ind w:left="20" w:firstLine="640"/>
              <w:rPr>
                <w:rFonts w:ascii="Times New Roman" w:hAnsi="Times New Roman" w:cs="Times New Roman"/>
                <w:sz w:val="28"/>
              </w:rPr>
            </w:pP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t>трудолюбие и работоспособность;</w:t>
            </w:r>
          </w:p>
          <w:p w:rsidR="00E505B4" w:rsidRPr="00E02B70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15"/>
              </w:tabs>
              <w:spacing w:before="0" w:line="240" w:lineRule="auto"/>
              <w:ind w:left="20" w:firstLine="640"/>
              <w:rPr>
                <w:rFonts w:ascii="Times New Roman" w:hAnsi="Times New Roman" w:cs="Times New Roman"/>
                <w:sz w:val="28"/>
              </w:rPr>
            </w:pP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t>любовь и уважение к родному краю;</w:t>
            </w:r>
          </w:p>
          <w:p w:rsidR="00E505B4" w:rsidRPr="00E505B4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8"/>
                <w:tab w:val="left" w:pos="1101"/>
              </w:tabs>
              <w:spacing w:before="0" w:line="240" w:lineRule="auto"/>
              <w:ind w:right="20" w:firstLine="675"/>
              <w:jc w:val="left"/>
              <w:rPr>
                <w:rStyle w:val="5"/>
                <w:rFonts w:ascii="Times New Roman" w:hAnsi="Times New Roman" w:cs="Times New Roman"/>
                <w:sz w:val="28"/>
                <w:shd w:val="clear" w:color="auto" w:fill="auto"/>
              </w:rPr>
            </w:pPr>
            <w:r>
              <w:rPr>
                <w:rStyle w:val="5"/>
                <w:rFonts w:ascii="Times New Roman" w:hAnsi="Times New Roman" w:cs="Times New Roman"/>
                <w:sz w:val="28"/>
              </w:rPr>
              <w:t xml:space="preserve">активная жизненная позиция в </w:t>
            </w: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t>позитивных преобразованиях мест</w:t>
            </w:r>
            <w:r w:rsidRPr="00E02B70">
              <w:rPr>
                <w:rStyle w:val="5"/>
                <w:rFonts w:ascii="Times New Roman" w:hAnsi="Times New Roman" w:cs="Times New Roman"/>
                <w:sz w:val="28"/>
              </w:rPr>
              <w:softHyphen/>
              <w:t>ного сообщества;</w:t>
            </w:r>
          </w:p>
          <w:p w:rsidR="00E505B4" w:rsidRPr="00E505B4" w:rsidRDefault="00E505B4" w:rsidP="00E505B4">
            <w:pPr>
              <w:pStyle w:val="13"/>
              <w:numPr>
                <w:ilvl w:val="0"/>
                <w:numId w:val="26"/>
              </w:numPr>
              <w:shd w:val="clear" w:color="auto" w:fill="auto"/>
              <w:tabs>
                <w:tab w:val="left" w:pos="108"/>
              </w:tabs>
              <w:spacing w:before="0" w:line="240" w:lineRule="auto"/>
              <w:ind w:right="20" w:firstLine="675"/>
              <w:jc w:val="left"/>
              <w:rPr>
                <w:rFonts w:ascii="Times New Roman" w:hAnsi="Times New Roman" w:cs="Times New Roman"/>
                <w:sz w:val="28"/>
              </w:rPr>
            </w:pPr>
            <w:r w:rsidRPr="00E505B4">
              <w:rPr>
                <w:rStyle w:val="5"/>
                <w:rFonts w:ascii="Times New Roman" w:hAnsi="Times New Roman" w:cs="Times New Roman"/>
                <w:sz w:val="28"/>
              </w:rPr>
              <w:t>навыки хозяйственной деятельности в личном</w:t>
            </w:r>
            <w:r>
              <w:rPr>
                <w:rStyle w:val="5"/>
                <w:rFonts w:ascii="Times New Roman" w:hAnsi="Times New Roman" w:cs="Times New Roman"/>
                <w:sz w:val="28"/>
              </w:rPr>
              <w:t xml:space="preserve"> подсобном </w:t>
            </w:r>
            <w:r w:rsidRPr="00E505B4">
              <w:rPr>
                <w:rStyle w:val="5"/>
                <w:rFonts w:ascii="Times New Roman" w:hAnsi="Times New Roman" w:cs="Times New Roman"/>
                <w:sz w:val="28"/>
              </w:rPr>
              <w:t xml:space="preserve"> хозяйстве</w:t>
            </w:r>
          </w:p>
        </w:tc>
      </w:tr>
      <w:tr w:rsidR="00F61345" w:rsidTr="00F61345">
        <w:trPr>
          <w:trHeight w:val="1359"/>
        </w:trPr>
        <w:tc>
          <w:tcPr>
            <w:tcW w:w="916" w:type="dxa"/>
          </w:tcPr>
          <w:p w:rsidR="00F61345" w:rsidRPr="00E371D5" w:rsidRDefault="0068141A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</w:tcPr>
          <w:p w:rsidR="00F61345" w:rsidRPr="001669E3" w:rsidRDefault="00F61345" w:rsidP="00F6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E3">
              <w:rPr>
                <w:rFonts w:ascii="Times New Roman" w:hAnsi="Times New Roman" w:cs="Times New Roman"/>
                <w:sz w:val="28"/>
                <w:szCs w:val="28"/>
              </w:rPr>
              <w:t xml:space="preserve">Объект инновации  </w:t>
            </w:r>
          </w:p>
          <w:p w:rsidR="00F61345" w:rsidRPr="00E371D5" w:rsidRDefault="00F61345" w:rsidP="00586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F61345" w:rsidRPr="00F61345" w:rsidRDefault="00F61345" w:rsidP="00F61345">
            <w:pPr>
              <w:pStyle w:val="a9"/>
              <w:spacing w:before="0" w:beforeAutospacing="0" w:after="300" w:afterAutospacing="0"/>
              <w:contextualSpacing/>
              <w:rPr>
                <w:color w:val="000000"/>
                <w:sz w:val="28"/>
                <w:szCs w:val="22"/>
              </w:rPr>
            </w:pPr>
            <w:r w:rsidRPr="00F61345">
              <w:rPr>
                <w:color w:val="000000"/>
                <w:sz w:val="28"/>
                <w:szCs w:val="22"/>
              </w:rPr>
              <w:t>Организация  агротехнологического направления  обучения сельских школьников в общеобразовательной школе.</w:t>
            </w:r>
          </w:p>
        </w:tc>
      </w:tr>
      <w:tr w:rsidR="00F61345" w:rsidTr="00E505B4">
        <w:tc>
          <w:tcPr>
            <w:tcW w:w="916" w:type="dxa"/>
          </w:tcPr>
          <w:p w:rsidR="00F61345" w:rsidRDefault="0068141A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2" w:type="dxa"/>
          </w:tcPr>
          <w:p w:rsidR="00F61345" w:rsidRPr="001669E3" w:rsidRDefault="00F61345" w:rsidP="00F6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E3">
              <w:rPr>
                <w:rFonts w:ascii="Times New Roman" w:hAnsi="Times New Roman" w:cs="Times New Roman"/>
                <w:sz w:val="28"/>
                <w:szCs w:val="28"/>
              </w:rPr>
              <w:t>Предмет инновации</w:t>
            </w:r>
          </w:p>
        </w:tc>
        <w:tc>
          <w:tcPr>
            <w:tcW w:w="4858" w:type="dxa"/>
          </w:tcPr>
          <w:p w:rsidR="00F61345" w:rsidRPr="00F61345" w:rsidRDefault="00F61345" w:rsidP="00F61345">
            <w:pPr>
              <w:pStyle w:val="a9"/>
              <w:spacing w:before="0" w:beforeAutospacing="0" w:after="300" w:afterAutospacing="0"/>
              <w:contextualSpacing/>
              <w:rPr>
                <w:color w:val="000000"/>
                <w:sz w:val="28"/>
                <w:szCs w:val="22"/>
              </w:rPr>
            </w:pPr>
            <w:r w:rsidRPr="00F61345">
              <w:rPr>
                <w:color w:val="000000"/>
                <w:sz w:val="28"/>
                <w:szCs w:val="22"/>
              </w:rPr>
              <w:t xml:space="preserve">Процесс социализации сельских школьников в условиях  организации агротехнологического направления  в </w:t>
            </w:r>
            <w:r w:rsidRPr="00F61345">
              <w:rPr>
                <w:color w:val="000000"/>
                <w:sz w:val="28"/>
                <w:szCs w:val="22"/>
              </w:rPr>
              <w:lastRenderedPageBreak/>
              <w:t>обучении</w:t>
            </w:r>
          </w:p>
        </w:tc>
      </w:tr>
      <w:tr w:rsidR="00B502C5" w:rsidTr="00E505B4">
        <w:tc>
          <w:tcPr>
            <w:tcW w:w="916" w:type="dxa"/>
          </w:tcPr>
          <w:p w:rsidR="00426FA3" w:rsidRPr="00E371D5" w:rsidRDefault="0068141A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12" w:type="dxa"/>
          </w:tcPr>
          <w:p w:rsidR="00426FA3" w:rsidRPr="00E371D5" w:rsidRDefault="00586B78" w:rsidP="00240D13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E371D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40D13">
              <w:rPr>
                <w:rFonts w:ascii="Times New Roman" w:hAnsi="Times New Roman" w:cs="Times New Roman"/>
                <w:sz w:val="28"/>
                <w:szCs w:val="28"/>
              </w:rPr>
              <w:t>ь инновации</w:t>
            </w:r>
          </w:p>
        </w:tc>
        <w:tc>
          <w:tcPr>
            <w:tcW w:w="4858" w:type="dxa"/>
          </w:tcPr>
          <w:p w:rsidR="00240D13" w:rsidRDefault="00030042" w:rsidP="00240D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 </w:t>
            </w:r>
            <w:r w:rsidR="00240D1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Социализация сельских школьников через </w:t>
            </w:r>
            <w:r w:rsidR="00240D13">
              <w:rPr>
                <w:rFonts w:ascii="Times New Roman" w:hAnsi="Times New Roman" w:cs="Times New Roman"/>
                <w:sz w:val="28"/>
                <w:szCs w:val="28"/>
              </w:rPr>
              <w:t>агротехнологическое направление в обучении</w:t>
            </w:r>
          </w:p>
          <w:p w:rsidR="002C6C4E" w:rsidRPr="008C24E5" w:rsidRDefault="002C6C4E" w:rsidP="00240D13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  <w:tr w:rsidR="00B502C5" w:rsidTr="00E505B4">
        <w:tc>
          <w:tcPr>
            <w:tcW w:w="916" w:type="dxa"/>
          </w:tcPr>
          <w:p w:rsidR="00426FA3" w:rsidRPr="00E371D5" w:rsidRDefault="0068141A" w:rsidP="00586B7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2" w:type="dxa"/>
          </w:tcPr>
          <w:p w:rsidR="00426FA3" w:rsidRPr="00E371D5" w:rsidRDefault="00586B78" w:rsidP="00240D13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E371D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858" w:type="dxa"/>
          </w:tcPr>
          <w:p w:rsidR="008E01F4" w:rsidRPr="00A828A5" w:rsidRDefault="008E01F4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22A5A">
              <w:rPr>
                <w:color w:val="000000"/>
                <w:sz w:val="28"/>
                <w:szCs w:val="28"/>
              </w:rPr>
              <w:t>1</w:t>
            </w:r>
            <w:r w:rsidRPr="00A828A5">
              <w:rPr>
                <w:color w:val="000000"/>
                <w:sz w:val="28"/>
                <w:szCs w:val="28"/>
              </w:rPr>
              <w:t>. Изучить современный опыт по данной теме.</w:t>
            </w:r>
          </w:p>
          <w:p w:rsidR="00A828A5" w:rsidRPr="00A828A5" w:rsidRDefault="008E01F4" w:rsidP="00A828A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82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C24E5" w:rsidRPr="00A82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Определить организационно-педагогические условия социализации сельских школьников </w:t>
            </w:r>
            <w:r w:rsidR="00922A5A" w:rsidRPr="00A828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процессе </w:t>
            </w:r>
            <w:r w:rsidR="00922A5A" w:rsidRPr="00A828A5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обучения агротехнологической направленности</w:t>
            </w:r>
            <w:r w:rsidR="00922A5A" w:rsidRPr="00A82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4E5" w:rsidRPr="00A828A5">
              <w:rPr>
                <w:rFonts w:ascii="Times New Roman" w:hAnsi="Times New Roman" w:cs="Times New Roman"/>
                <w:color w:val="000000"/>
              </w:rPr>
              <w:br/>
            </w:r>
            <w:r w:rsidR="00922A5A" w:rsidRPr="00A828A5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A828A5" w:rsidRPr="00A828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Создать в процессе </w:t>
            </w:r>
            <w:r w:rsidR="00A828A5" w:rsidRPr="00A828A5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обучения агротехнологической направленности </w:t>
            </w:r>
            <w:r w:rsidR="00A828A5" w:rsidRPr="00A828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организационно-педагогических условий, </w:t>
            </w:r>
            <w:r w:rsidR="00A828A5" w:rsidRPr="00A828A5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способствующих </w:t>
            </w:r>
            <w:r w:rsidR="00A828A5" w:rsidRPr="00A828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эффективной социализации сельских школьников.</w:t>
            </w:r>
          </w:p>
          <w:p w:rsidR="002C6C4E" w:rsidRDefault="00A828A5" w:rsidP="002C6C4E">
            <w:pPr>
              <w:pStyle w:val="a9"/>
              <w:spacing w:before="0" w:beforeAutospacing="0" w:after="0" w:afterAutospacing="0"/>
              <w:contextualSpacing/>
              <w:rPr>
                <w:iCs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922A5A" w:rsidRPr="00922A5A">
              <w:rPr>
                <w:color w:val="000000"/>
                <w:sz w:val="28"/>
                <w:szCs w:val="28"/>
              </w:rPr>
              <w:t xml:space="preserve">Разработать модель </w:t>
            </w:r>
            <w:r w:rsidR="00922A5A" w:rsidRPr="00922A5A">
              <w:rPr>
                <w:color w:val="000000"/>
                <w:sz w:val="28"/>
                <w:szCs w:val="28"/>
                <w:shd w:val="clear" w:color="auto" w:fill="FFFFFF"/>
              </w:rPr>
              <w:t xml:space="preserve">процесса </w:t>
            </w:r>
            <w:r w:rsidR="00236CE7">
              <w:rPr>
                <w:iCs/>
                <w:spacing w:val="-4"/>
                <w:sz w:val="28"/>
                <w:szCs w:val="28"/>
              </w:rPr>
              <w:t xml:space="preserve">обучения </w:t>
            </w:r>
            <w:r w:rsidR="00922A5A" w:rsidRPr="00922A5A">
              <w:rPr>
                <w:iCs/>
                <w:spacing w:val="-4"/>
                <w:sz w:val="28"/>
                <w:szCs w:val="28"/>
              </w:rPr>
              <w:t>агротехнологической направленности</w:t>
            </w:r>
            <w:r w:rsidR="00384C6E">
              <w:rPr>
                <w:iCs/>
                <w:spacing w:val="-4"/>
                <w:sz w:val="28"/>
                <w:szCs w:val="28"/>
              </w:rPr>
              <w:t xml:space="preserve"> в МБОУ СОШ№20 </w:t>
            </w:r>
            <w:r w:rsidR="00922A5A" w:rsidRPr="00922A5A">
              <w:rPr>
                <w:iCs/>
                <w:spacing w:val="-4"/>
                <w:sz w:val="28"/>
                <w:szCs w:val="28"/>
              </w:rPr>
              <w:t>имени Н.И. Ходенко</w:t>
            </w:r>
            <w:r>
              <w:rPr>
                <w:iCs/>
                <w:spacing w:val="-4"/>
                <w:sz w:val="28"/>
                <w:szCs w:val="28"/>
              </w:rPr>
              <w:t>.</w:t>
            </w:r>
          </w:p>
          <w:p w:rsidR="00A828A5" w:rsidRDefault="00A828A5" w:rsidP="002C6C4E">
            <w:pPr>
              <w:pStyle w:val="a9"/>
              <w:spacing w:before="0" w:beforeAutospacing="0" w:after="0" w:afterAutospacing="0"/>
              <w:contextualSpacing/>
              <w:rPr>
                <w:iCs/>
                <w:spacing w:val="-4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>5.Разработать пакет методического обеспечения</w:t>
            </w:r>
            <w:r w:rsidR="001669E3">
              <w:rPr>
                <w:iCs/>
                <w:spacing w:val="-4"/>
                <w:sz w:val="28"/>
                <w:szCs w:val="28"/>
              </w:rPr>
              <w:t xml:space="preserve"> обучения агротехнологической направленности</w:t>
            </w:r>
            <w:r>
              <w:rPr>
                <w:iCs/>
                <w:spacing w:val="-4"/>
                <w:sz w:val="28"/>
                <w:szCs w:val="28"/>
              </w:rPr>
              <w:t xml:space="preserve">  </w:t>
            </w:r>
            <w:r w:rsidR="001669E3">
              <w:rPr>
                <w:iCs/>
                <w:spacing w:val="-4"/>
                <w:sz w:val="28"/>
                <w:szCs w:val="28"/>
              </w:rPr>
              <w:t>школьников 1- 11 классов</w:t>
            </w:r>
          </w:p>
          <w:p w:rsidR="00B04A97" w:rsidRDefault="001669E3" w:rsidP="002C6C4E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C7DC6">
              <w:rPr>
                <w:color w:val="000000"/>
                <w:sz w:val="28"/>
                <w:szCs w:val="28"/>
              </w:rPr>
              <w:t>.</w:t>
            </w:r>
            <w:r w:rsidR="002C6C4E">
              <w:rPr>
                <w:color w:val="000000"/>
                <w:sz w:val="28"/>
                <w:szCs w:val="28"/>
              </w:rPr>
              <w:t xml:space="preserve">Разработать модель </w:t>
            </w:r>
            <w:r w:rsidR="00236CE7">
              <w:rPr>
                <w:color w:val="000000"/>
                <w:sz w:val="28"/>
                <w:szCs w:val="28"/>
              </w:rPr>
              <w:t xml:space="preserve"> сетевого взаимодействия.</w:t>
            </w:r>
            <w:r w:rsidR="00945259">
              <w:rPr>
                <w:color w:val="000000"/>
                <w:sz w:val="28"/>
                <w:szCs w:val="28"/>
              </w:rPr>
              <w:t xml:space="preserve"> </w:t>
            </w:r>
          </w:p>
          <w:p w:rsidR="001669E3" w:rsidRDefault="001669E3" w:rsidP="001669E3">
            <w:pPr>
              <w:pStyle w:val="a9"/>
              <w:spacing w:before="0" w:beforeAutospacing="0" w:after="0" w:afterAutospacing="0"/>
              <w:contextualSpacing/>
              <w:rPr>
                <w:iCs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Апробировать модель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процесса </w:t>
            </w:r>
            <w:r>
              <w:rPr>
                <w:iCs/>
                <w:spacing w:val="-4"/>
                <w:sz w:val="28"/>
                <w:szCs w:val="28"/>
              </w:rPr>
              <w:t>обучения агротехнологической направленности в МБОУ СОШ№20 имени Н.И. Ходенко.</w:t>
            </w:r>
          </w:p>
          <w:p w:rsidR="001669E3" w:rsidRPr="00236CE7" w:rsidRDefault="001669E3" w:rsidP="002C6C4E">
            <w:pPr>
              <w:pStyle w:val="a9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Провести мониторинг полученных результатов.</w:t>
            </w:r>
          </w:p>
        </w:tc>
      </w:tr>
      <w:tr w:rsidR="0068141A" w:rsidTr="00E505B4">
        <w:tc>
          <w:tcPr>
            <w:tcW w:w="916" w:type="dxa"/>
          </w:tcPr>
          <w:p w:rsidR="0068141A" w:rsidRPr="00E371D5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2" w:type="dxa"/>
          </w:tcPr>
          <w:p w:rsidR="0068141A" w:rsidRPr="00E371D5" w:rsidRDefault="0068141A" w:rsidP="00240D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4858" w:type="dxa"/>
          </w:tcPr>
          <w:p w:rsidR="00451B75" w:rsidRDefault="00F22D2A" w:rsidP="00F22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социализации сельских школьников будет успешным, если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337" w:rsidRDefault="00F22D2A" w:rsidP="00F22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51B75">
              <w:rPr>
                <w:rFonts w:ascii="Times New Roman" w:hAnsi="Times New Roman" w:cs="Times New Roman"/>
                <w:sz w:val="28"/>
                <w:szCs w:val="28"/>
              </w:rPr>
              <w:t xml:space="preserve">  актуализировать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 и положительную мотивацию  школьников </w:t>
            </w:r>
            <w:r w:rsidR="00451B75">
              <w:rPr>
                <w:rFonts w:ascii="Times New Roman" w:hAnsi="Times New Roman" w:cs="Times New Roman"/>
                <w:sz w:val="28"/>
                <w:szCs w:val="28"/>
              </w:rPr>
              <w:t xml:space="preserve"> к сельскохозяйственному труду, формировать у школьников сознание важности </w:t>
            </w:r>
            <w:r w:rsidR="0045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труда</w:t>
            </w:r>
            <w:r w:rsidR="002A5337">
              <w:rPr>
                <w:rFonts w:ascii="Times New Roman" w:hAnsi="Times New Roman" w:cs="Times New Roman"/>
                <w:sz w:val="28"/>
                <w:szCs w:val="28"/>
              </w:rPr>
              <w:t xml:space="preserve">  в политике РФ</w:t>
            </w:r>
            <w:r w:rsidR="0045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37" w:rsidRDefault="00F22D2A" w:rsidP="00F22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="00E30600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школьников к повышению качества </w:t>
            </w:r>
            <w:proofErr w:type="gramStart"/>
            <w:r w:rsidR="00E30600">
              <w:rPr>
                <w:rFonts w:ascii="Times New Roman" w:hAnsi="Times New Roman" w:cs="Times New Roman"/>
                <w:sz w:val="28"/>
                <w:szCs w:val="28"/>
              </w:rPr>
              <w:t>обучения по предметам</w:t>
            </w:r>
            <w:proofErr w:type="gramEnd"/>
            <w:r w:rsidR="002A5337">
              <w:rPr>
                <w:rFonts w:ascii="Times New Roman" w:hAnsi="Times New Roman" w:cs="Times New Roman"/>
                <w:sz w:val="28"/>
                <w:szCs w:val="28"/>
              </w:rPr>
              <w:t>, относящихся к агротехнологическому направлению</w:t>
            </w:r>
          </w:p>
          <w:p w:rsidR="002A5337" w:rsidRDefault="002A5337" w:rsidP="00F22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биология, химия)</w:t>
            </w:r>
          </w:p>
          <w:p w:rsidR="00E30600" w:rsidRDefault="00F22D2A" w:rsidP="00E3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30600">
              <w:rPr>
                <w:rFonts w:ascii="Times New Roman" w:hAnsi="Times New Roman" w:cs="Times New Roman"/>
                <w:sz w:val="28"/>
                <w:szCs w:val="28"/>
              </w:rPr>
              <w:t>ввести агротехнологическое направление в обучении школьников на всех уровнях образования.</w:t>
            </w:r>
          </w:p>
          <w:p w:rsidR="0068141A" w:rsidRPr="00E30600" w:rsidRDefault="00E30600" w:rsidP="00E3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22D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продуктивное взаимодействие всех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 w:rsidR="00F22D2A">
              <w:rPr>
                <w:rFonts w:ascii="Times New Roman" w:hAnsi="Times New Roman" w:cs="Times New Roman"/>
                <w:sz w:val="28"/>
                <w:szCs w:val="28"/>
              </w:rPr>
              <w:t>процесса школы (педагогов, учащихся, родителей) и социальных партнёров;</w:t>
            </w: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Диагностический инструментарий</w:t>
            </w:r>
          </w:p>
        </w:tc>
        <w:tc>
          <w:tcPr>
            <w:tcW w:w="4858" w:type="dxa"/>
          </w:tcPr>
          <w:p w:rsidR="00381137" w:rsidRPr="00922A5A" w:rsidRDefault="0038113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</w:t>
            </w:r>
            <w:r w:rsidR="004064D4">
              <w:rPr>
                <w:color w:val="000000"/>
                <w:sz w:val="28"/>
                <w:szCs w:val="28"/>
              </w:rPr>
              <w:t>, тестирование</w:t>
            </w:r>
            <w:r>
              <w:rPr>
                <w:color w:val="000000"/>
                <w:sz w:val="28"/>
                <w:szCs w:val="28"/>
              </w:rPr>
              <w:t xml:space="preserve">  контрольных групп</w:t>
            </w:r>
            <w:r w:rsidR="004064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(обучающиеся 4 класса, 9 классов, 11 класса)</w:t>
            </w:r>
            <w:r w:rsidR="004064D4">
              <w:rPr>
                <w:color w:val="000000"/>
                <w:sz w:val="28"/>
                <w:szCs w:val="28"/>
              </w:rPr>
              <w:t xml:space="preserve">, </w:t>
            </w:r>
            <w:r w:rsidR="00DB4512">
              <w:rPr>
                <w:color w:val="000000"/>
                <w:sz w:val="28"/>
                <w:szCs w:val="28"/>
              </w:rPr>
              <w:t>разработка и защита агропроектов</w:t>
            </w:r>
            <w:r w:rsidR="004064D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064D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4064D4">
              <w:rPr>
                <w:color w:val="000000"/>
                <w:sz w:val="28"/>
                <w:szCs w:val="28"/>
              </w:rPr>
              <w:t>11 класс)</w:t>
            </w: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Критерии оценки ожидаемых результатов</w:t>
            </w:r>
          </w:p>
        </w:tc>
        <w:tc>
          <w:tcPr>
            <w:tcW w:w="4858" w:type="dxa"/>
          </w:tcPr>
          <w:p w:rsidR="0068141A" w:rsidRDefault="004064D4" w:rsidP="00445486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</w:t>
            </w:r>
            <w:r w:rsidR="00445486">
              <w:rPr>
                <w:color w:val="000000"/>
                <w:sz w:val="28"/>
                <w:szCs w:val="28"/>
              </w:rPr>
              <w:t xml:space="preserve">сформированных агротехнологических </w:t>
            </w:r>
            <w:r>
              <w:rPr>
                <w:color w:val="000000"/>
                <w:sz w:val="28"/>
                <w:szCs w:val="28"/>
              </w:rPr>
              <w:t>знаний</w:t>
            </w:r>
            <w:r w:rsidR="00445486">
              <w:rPr>
                <w:color w:val="000000"/>
                <w:sz w:val="28"/>
                <w:szCs w:val="28"/>
              </w:rPr>
              <w:t xml:space="preserve">, </w:t>
            </w:r>
          </w:p>
          <w:p w:rsidR="00445486" w:rsidRPr="00922A5A" w:rsidRDefault="00445486" w:rsidP="00445486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навыков, выбор будущей профессии агротехнологического  направления</w:t>
            </w: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Сроки инновационной деятельности</w:t>
            </w:r>
          </w:p>
        </w:tc>
        <w:tc>
          <w:tcPr>
            <w:tcW w:w="4858" w:type="dxa"/>
          </w:tcPr>
          <w:p w:rsidR="00BA4853" w:rsidRDefault="00BA4853" w:rsidP="00BA4853">
            <w:pPr>
              <w:pStyle w:val="a3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Дата начала инновации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: </w:t>
            </w:r>
          </w:p>
          <w:p w:rsidR="00BA4853" w:rsidRDefault="00537811" w:rsidP="00BA485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01.01</w:t>
            </w:r>
            <w:r w:rsidR="00BA485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.2016</w:t>
            </w:r>
          </w:p>
          <w:p w:rsidR="0068141A" w:rsidRPr="00BA4853" w:rsidRDefault="00BA4853" w:rsidP="00BA485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Дата окончания инновации: </w:t>
            </w:r>
            <w:r w:rsidR="0053781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.2021</w:t>
            </w: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Этапы инновационной деятельности</w:t>
            </w:r>
          </w:p>
        </w:tc>
        <w:tc>
          <w:tcPr>
            <w:tcW w:w="4858" w:type="dxa"/>
          </w:tcPr>
          <w:p w:rsidR="0086199E" w:rsidRDefault="006D4DD6" w:rsidP="0086199E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</w:t>
            </w:r>
            <w:r w:rsidR="00E30600">
              <w:rPr>
                <w:sz w:val="28"/>
                <w:szCs w:val="28"/>
              </w:rPr>
              <w:t xml:space="preserve"> </w:t>
            </w:r>
            <w:r w:rsidR="00716DEF">
              <w:rPr>
                <w:sz w:val="28"/>
                <w:szCs w:val="28"/>
              </w:rPr>
              <w:t>подготовительный</w:t>
            </w:r>
            <w:r w:rsidR="0086199E">
              <w:rPr>
                <w:sz w:val="28"/>
                <w:szCs w:val="28"/>
              </w:rPr>
              <w:t xml:space="preserve"> </w:t>
            </w:r>
          </w:p>
          <w:p w:rsidR="0086199E" w:rsidRDefault="0086199E" w:rsidP="0086199E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537811">
              <w:rPr>
                <w:sz w:val="28"/>
                <w:szCs w:val="28"/>
              </w:rPr>
              <w:t xml:space="preserve"> ( январ</w:t>
            </w:r>
            <w:proofErr w:type="gramStart"/>
            <w:r w:rsidR="00537811">
              <w:rPr>
                <w:sz w:val="28"/>
                <w:szCs w:val="28"/>
              </w:rPr>
              <w:t>ь-</w:t>
            </w:r>
            <w:proofErr w:type="gramEnd"/>
            <w:r w:rsidR="00537811">
              <w:rPr>
                <w:sz w:val="28"/>
                <w:szCs w:val="28"/>
              </w:rPr>
              <w:t xml:space="preserve"> август 2016 года)</w:t>
            </w:r>
          </w:p>
          <w:p w:rsidR="0068141A" w:rsidRDefault="0068141A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D3746" w:rsidRDefault="00AD3746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 по разработке проекта.</w:t>
            </w:r>
          </w:p>
          <w:p w:rsidR="00AD3746" w:rsidRDefault="00AD3746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нормативно-правовых документов.</w:t>
            </w:r>
          </w:p>
          <w:p w:rsidR="00AD3746" w:rsidRDefault="00AD3746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инновационного опыта по теме.</w:t>
            </w:r>
          </w:p>
          <w:p w:rsidR="00AD3746" w:rsidRDefault="00AD3746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организационно-педагогических условий социализации сельских школьников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процессе </w:t>
            </w:r>
            <w:r>
              <w:rPr>
                <w:iCs/>
                <w:spacing w:val="-4"/>
                <w:sz w:val="28"/>
                <w:szCs w:val="28"/>
              </w:rPr>
              <w:t>обучения агротехнологической направленности</w:t>
            </w:r>
            <w:r w:rsidR="0086199E">
              <w:rPr>
                <w:iCs/>
                <w:spacing w:val="-4"/>
                <w:sz w:val="28"/>
                <w:szCs w:val="28"/>
              </w:rPr>
              <w:t>.</w:t>
            </w:r>
          </w:p>
          <w:p w:rsidR="0086199E" w:rsidRDefault="0086199E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Разработка модели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процесса </w:t>
            </w:r>
            <w:r>
              <w:rPr>
                <w:iCs/>
                <w:spacing w:val="-4"/>
                <w:sz w:val="28"/>
                <w:szCs w:val="28"/>
              </w:rPr>
              <w:t>обучения агротехнологической направленности.</w:t>
            </w:r>
          </w:p>
          <w:p w:rsidR="0086199E" w:rsidRDefault="0086199E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-4"/>
                <w:sz w:val="28"/>
                <w:szCs w:val="28"/>
              </w:rPr>
              <w:t>Разработка</w:t>
            </w:r>
            <w:r w:rsidRPr="0086199E">
              <w:rPr>
                <w:iCs/>
                <w:spacing w:val="-4"/>
                <w:sz w:val="28"/>
                <w:szCs w:val="28"/>
              </w:rPr>
              <w:t xml:space="preserve"> пакет</w:t>
            </w:r>
            <w:r>
              <w:rPr>
                <w:iCs/>
                <w:spacing w:val="-4"/>
                <w:sz w:val="28"/>
                <w:szCs w:val="28"/>
              </w:rPr>
              <w:t>а</w:t>
            </w:r>
            <w:r w:rsidRPr="0086199E">
              <w:rPr>
                <w:iCs/>
                <w:spacing w:val="-4"/>
                <w:sz w:val="28"/>
                <w:szCs w:val="28"/>
              </w:rPr>
              <w:t xml:space="preserve"> методического обеспечения обучения агротехнологической направленности  школьников 1- 11 классов</w:t>
            </w:r>
            <w:r w:rsidR="00BC35A1">
              <w:rPr>
                <w:iCs/>
                <w:spacing w:val="-4"/>
                <w:sz w:val="28"/>
                <w:szCs w:val="28"/>
              </w:rPr>
              <w:t xml:space="preserve"> (</w:t>
            </w:r>
            <w:r>
              <w:rPr>
                <w:iCs/>
                <w:spacing w:val="-4"/>
                <w:sz w:val="28"/>
                <w:szCs w:val="28"/>
              </w:rPr>
              <w:t>программы внеурочной деятельности, научного общества, предпрофильных и профильных курсов)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6199E" w:rsidRPr="00AD7C80" w:rsidRDefault="0086199E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-4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азработка модели</w:t>
            </w:r>
            <w:r w:rsidRPr="0086199E">
              <w:rPr>
                <w:color w:val="000000"/>
                <w:sz w:val="28"/>
                <w:szCs w:val="28"/>
              </w:rPr>
              <w:t xml:space="preserve">  сетевого взаимодействия. </w:t>
            </w:r>
          </w:p>
          <w:p w:rsidR="00AD7C80" w:rsidRPr="0086199E" w:rsidRDefault="00AD7C80" w:rsidP="0086199E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материально- технической базы</w:t>
            </w:r>
            <w:r w:rsidR="00BC35A1">
              <w:rPr>
                <w:color w:val="000000"/>
                <w:sz w:val="28"/>
                <w:szCs w:val="28"/>
              </w:rPr>
              <w:t>.</w:t>
            </w:r>
          </w:p>
          <w:p w:rsidR="00AD3746" w:rsidRDefault="00AD3746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612CC" w:rsidRDefault="00D612CC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этап: организационный</w:t>
            </w:r>
          </w:p>
          <w:p w:rsidR="00D612CC" w:rsidRDefault="00D612CC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Сроки</w:t>
            </w:r>
            <w:r w:rsidR="00001FAD">
              <w:rPr>
                <w:sz w:val="28"/>
                <w:szCs w:val="28"/>
              </w:rPr>
              <w:t xml:space="preserve"> (</w:t>
            </w:r>
            <w:r w:rsidR="00537811">
              <w:rPr>
                <w:sz w:val="28"/>
                <w:szCs w:val="28"/>
              </w:rPr>
              <w:t>сентябрь 2016 года</w:t>
            </w:r>
            <w:r w:rsidR="00C53E75">
              <w:rPr>
                <w:sz w:val="28"/>
                <w:szCs w:val="28"/>
              </w:rPr>
              <w:t xml:space="preserve"> </w:t>
            </w:r>
            <w:r w:rsidR="00537811">
              <w:rPr>
                <w:sz w:val="28"/>
                <w:szCs w:val="28"/>
              </w:rPr>
              <w:t xml:space="preserve">- май </w:t>
            </w:r>
            <w:r w:rsidR="00C53E75">
              <w:rPr>
                <w:sz w:val="28"/>
                <w:szCs w:val="28"/>
              </w:rPr>
              <w:t xml:space="preserve"> 2020</w:t>
            </w:r>
            <w:r w:rsidR="00537811">
              <w:rPr>
                <w:sz w:val="28"/>
                <w:szCs w:val="28"/>
              </w:rPr>
              <w:t xml:space="preserve">года </w:t>
            </w:r>
            <w:proofErr w:type="gramEnd"/>
          </w:p>
          <w:p w:rsidR="000E1F4F" w:rsidRDefault="000E1F4F" w:rsidP="00537811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92" w:hanging="284"/>
              <w:contextualSpacing/>
              <w:rPr>
                <w:iCs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Апробация</w:t>
            </w:r>
            <w:r w:rsidR="00537811">
              <w:rPr>
                <w:color w:val="000000"/>
                <w:sz w:val="28"/>
                <w:szCs w:val="28"/>
              </w:rPr>
              <w:t xml:space="preserve"> модели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процесса </w:t>
            </w:r>
            <w:r>
              <w:rPr>
                <w:iCs/>
                <w:spacing w:val="-4"/>
                <w:sz w:val="28"/>
                <w:szCs w:val="28"/>
              </w:rPr>
              <w:t>обучения агротехнологической направленности.</w:t>
            </w:r>
          </w:p>
          <w:p w:rsidR="000E1F4F" w:rsidRDefault="00537811" w:rsidP="00537811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модели сетевого взаимодействия.</w:t>
            </w:r>
          </w:p>
          <w:p w:rsidR="00C53E75" w:rsidRDefault="00C53E75" w:rsidP="0053781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37811" w:rsidRPr="00C53E75" w:rsidRDefault="00537811" w:rsidP="00537811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3 этап: </w:t>
            </w:r>
            <w:r w:rsidRPr="00C53E75">
              <w:rPr>
                <w:bCs/>
                <w:color w:val="000000"/>
                <w:sz w:val="28"/>
                <w:szCs w:val="22"/>
                <w:shd w:val="clear" w:color="auto" w:fill="FFFFFF"/>
              </w:rPr>
              <w:t>контрольно-оценочный</w:t>
            </w:r>
          </w:p>
          <w:p w:rsidR="000E1F4F" w:rsidRDefault="00537811" w:rsidP="00537811">
            <w:pPr>
              <w:pStyle w:val="a9"/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C53E75">
              <w:rPr>
                <w:sz w:val="28"/>
                <w:szCs w:val="28"/>
              </w:rPr>
              <w:t xml:space="preserve"> май 2020 -январь 2021 года</w:t>
            </w:r>
          </w:p>
          <w:p w:rsidR="0067353A" w:rsidRDefault="0067353A" w:rsidP="00537811">
            <w:pPr>
              <w:pStyle w:val="a9"/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</w:p>
          <w:p w:rsidR="00C53E75" w:rsidRDefault="00C53E75" w:rsidP="00C53E75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полученных результатов.</w:t>
            </w:r>
          </w:p>
          <w:p w:rsidR="00C53E75" w:rsidRDefault="00C53E75" w:rsidP="00C53E75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обобщение полученного опыта работы.</w:t>
            </w:r>
          </w:p>
          <w:p w:rsidR="00C53E75" w:rsidRDefault="00C53E75" w:rsidP="00C53E75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презентации опыта в виде отчета и методических материалов.</w:t>
            </w:r>
          </w:p>
          <w:p w:rsidR="00C53E75" w:rsidRDefault="00C53E75" w:rsidP="00C53E75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 о проделанной работе.</w:t>
            </w:r>
          </w:p>
          <w:p w:rsidR="00C53E75" w:rsidRDefault="00C53E75" w:rsidP="00C53E75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стратегии и тактики дальнейшей работы после завершения проекта.</w:t>
            </w: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E1F4F" w:rsidRDefault="000E1F4F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D612CC" w:rsidRDefault="00D612CC" w:rsidP="00D612CC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D4DD6" w:rsidRPr="00922A5A" w:rsidRDefault="006D4DD6" w:rsidP="00537811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Прогноз возможных негативных последствий</w:t>
            </w:r>
          </w:p>
        </w:tc>
        <w:tc>
          <w:tcPr>
            <w:tcW w:w="4858" w:type="dxa"/>
          </w:tcPr>
          <w:p w:rsidR="00C652C1" w:rsidRPr="00922A5A" w:rsidRDefault="00C652C1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Способы коррекции негативных последствий</w:t>
            </w:r>
          </w:p>
        </w:tc>
        <w:tc>
          <w:tcPr>
            <w:tcW w:w="4858" w:type="dxa"/>
          </w:tcPr>
          <w:p w:rsidR="0068141A" w:rsidRPr="00922A5A" w:rsidRDefault="0068141A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Состав участников инновации</w:t>
            </w:r>
          </w:p>
        </w:tc>
        <w:tc>
          <w:tcPr>
            <w:tcW w:w="4858" w:type="dxa"/>
          </w:tcPr>
          <w:p w:rsidR="0068141A" w:rsidRPr="00922A5A" w:rsidRDefault="00DB4512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коллектив, обучающиес</w:t>
            </w:r>
            <w:r w:rsidR="00097067">
              <w:rPr>
                <w:color w:val="000000"/>
                <w:sz w:val="28"/>
                <w:szCs w:val="28"/>
              </w:rPr>
              <w:t>я 1-11 классов, социальные партнёры</w:t>
            </w:r>
          </w:p>
        </w:tc>
      </w:tr>
      <w:tr w:rsidR="0068141A" w:rsidTr="00E505B4">
        <w:tc>
          <w:tcPr>
            <w:tcW w:w="916" w:type="dxa"/>
          </w:tcPr>
          <w:p w:rsidR="0068141A" w:rsidRDefault="0068141A" w:rsidP="0068141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2" w:type="dxa"/>
          </w:tcPr>
          <w:p w:rsidR="0068141A" w:rsidRDefault="0068141A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Функциональные обязанности</w:t>
            </w:r>
          </w:p>
        </w:tc>
        <w:tc>
          <w:tcPr>
            <w:tcW w:w="4858" w:type="dxa"/>
          </w:tcPr>
          <w:p w:rsidR="00C86E47" w:rsidRPr="00C86E47" w:rsidRDefault="00C86E47" w:rsidP="00C86E47">
            <w:pPr>
              <w:pStyle w:val="a9"/>
              <w:spacing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6E47">
              <w:rPr>
                <w:i/>
                <w:color w:val="000000"/>
                <w:sz w:val="28"/>
                <w:szCs w:val="28"/>
              </w:rPr>
              <w:t>Руководитель инновационного проекта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86E47" w:rsidRPr="00C86E47" w:rsidRDefault="00C86E47" w:rsidP="00C86E47">
            <w:pPr>
              <w:pStyle w:val="a9"/>
              <w:spacing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C86E47">
              <w:rPr>
                <w:color w:val="000000"/>
                <w:sz w:val="28"/>
                <w:szCs w:val="28"/>
              </w:rPr>
              <w:t>обеспечивает выполнение всех мероприятий, предусмотренных програм</w:t>
            </w:r>
            <w:r>
              <w:rPr>
                <w:color w:val="000000"/>
                <w:sz w:val="28"/>
                <w:szCs w:val="28"/>
              </w:rPr>
              <w:t>мой инновационной деятельности;</w:t>
            </w:r>
          </w:p>
          <w:p w:rsidR="0068141A" w:rsidRDefault="00C86E47" w:rsidP="00C86E47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C86E47">
              <w:rPr>
                <w:color w:val="000000"/>
                <w:sz w:val="28"/>
                <w:szCs w:val="28"/>
              </w:rPr>
              <w:t>несет ответственность за ход и результаты инновационной деятельности.</w:t>
            </w:r>
          </w:p>
          <w:p w:rsidR="00C86E47" w:rsidRPr="00C86E47" w:rsidRDefault="00C86E47" w:rsidP="00C86E47">
            <w:pPr>
              <w:pStyle w:val="ae"/>
              <w:shd w:val="clear" w:color="auto" w:fill="auto"/>
              <w:tabs>
                <w:tab w:val="left" w:pos="1118"/>
              </w:tabs>
              <w:ind w:right="60"/>
              <w:jc w:val="both"/>
              <w:rPr>
                <w:sz w:val="28"/>
                <w:szCs w:val="28"/>
              </w:rPr>
            </w:pPr>
            <w:r w:rsidRPr="00C86E47">
              <w:rPr>
                <w:i/>
                <w:sz w:val="28"/>
                <w:szCs w:val="28"/>
              </w:rPr>
              <w:t>Координатор реализации проекта</w:t>
            </w:r>
            <w:r w:rsidRPr="00C86E47">
              <w:rPr>
                <w:sz w:val="28"/>
                <w:szCs w:val="28"/>
              </w:rPr>
              <w:t>:</w:t>
            </w:r>
          </w:p>
          <w:p w:rsidR="00C86E47" w:rsidRPr="00C86E47" w:rsidRDefault="00C86E47" w:rsidP="00C86E47">
            <w:pPr>
              <w:pStyle w:val="ae"/>
              <w:shd w:val="clear" w:color="auto" w:fill="auto"/>
              <w:ind w:left="-140" w:right="60" w:firstLine="640"/>
              <w:jc w:val="both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обеспечивает организационно-методическое сопровождение инновационной деятельности;</w:t>
            </w:r>
          </w:p>
          <w:p w:rsidR="00C86E47" w:rsidRPr="00C86E47" w:rsidRDefault="00C86E47" w:rsidP="00C86E47">
            <w:pPr>
              <w:pStyle w:val="ae"/>
              <w:shd w:val="clear" w:color="auto" w:fill="auto"/>
              <w:ind w:left="-140" w:right="60" w:firstLine="640"/>
              <w:jc w:val="both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оказывает консультативную помощь педагогическим работникам в вопросах реализации инновационного проекта;</w:t>
            </w:r>
          </w:p>
          <w:p w:rsidR="00C86E47" w:rsidRPr="00C86E47" w:rsidRDefault="00C86E47" w:rsidP="00C86E47">
            <w:pPr>
              <w:pStyle w:val="ae"/>
              <w:shd w:val="clear" w:color="auto" w:fill="auto"/>
              <w:ind w:left="-140" w:right="60" w:firstLine="640"/>
              <w:jc w:val="both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разрабатывает локальные нормативные акты, регламентирующие деятельность методических структур, обеспечивающих эффективную реализацию инновационного проекта;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 xml:space="preserve">осуществляет систематический </w:t>
            </w:r>
            <w:proofErr w:type="gramStart"/>
            <w:r w:rsidRPr="00C86E47">
              <w:rPr>
                <w:sz w:val="28"/>
                <w:szCs w:val="28"/>
              </w:rPr>
              <w:t>контроль за</w:t>
            </w:r>
            <w:proofErr w:type="gramEnd"/>
            <w:r w:rsidRPr="00C86E47">
              <w:rPr>
                <w:sz w:val="28"/>
                <w:szCs w:val="28"/>
              </w:rPr>
              <w:t xml:space="preserve"> ходом инновационной деятельности, качеством и своевременностью ведения необходимой документации, 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 xml:space="preserve">своевременно представляет </w:t>
            </w:r>
            <w:r w:rsidRPr="00C86E47">
              <w:rPr>
                <w:sz w:val="28"/>
                <w:szCs w:val="28"/>
              </w:rPr>
              <w:lastRenderedPageBreak/>
              <w:t>необходимую информацию о ходе и промежуточных результатах инновационной деятельности руководителю инновационного проекта.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tabs>
                <w:tab w:val="left" w:pos="1091"/>
              </w:tabs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 w:rsidRPr="00C86E47">
              <w:rPr>
                <w:i/>
                <w:sz w:val="28"/>
                <w:szCs w:val="28"/>
              </w:rPr>
              <w:t>Педагог-психолог</w:t>
            </w:r>
            <w:r w:rsidRPr="00C86E47">
              <w:rPr>
                <w:sz w:val="28"/>
                <w:szCs w:val="28"/>
              </w:rPr>
              <w:t>: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tabs>
                <w:tab w:val="left" w:pos="3237"/>
                <w:tab w:val="left" w:pos="7432"/>
              </w:tabs>
              <w:spacing w:line="322" w:lineRule="exact"/>
              <w:ind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обеспечивает</w:t>
            </w:r>
            <w:r w:rsidRPr="00C86E47">
              <w:rPr>
                <w:sz w:val="28"/>
                <w:szCs w:val="28"/>
              </w:rPr>
              <w:tab/>
              <w:t>психолого-педагогическое сопровождение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firstLine="108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инновационной деятельности;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планирует работу и осуществляет педагогические исследования в рамках инновационного проекта;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разрабатывает необходимые диагностические материалы; представляет руководителю, консультанту, координатору инновационного проекта необходимую информацию;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принимает участие в подготовке справки о промежуточных результатах инновационной деятельности.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tabs>
                <w:tab w:val="left" w:pos="1096"/>
              </w:tabs>
              <w:spacing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C86E47">
              <w:rPr>
                <w:i/>
                <w:sz w:val="28"/>
                <w:szCs w:val="28"/>
              </w:rPr>
              <w:t>Учителя-предметники</w:t>
            </w:r>
            <w:r w:rsidRPr="00C86E47">
              <w:rPr>
                <w:sz w:val="28"/>
                <w:szCs w:val="28"/>
              </w:rPr>
              <w:t>: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выстраивают образовательную деятельность в рамках инновационного проекта;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организуют собственную деятельность в соответствии с программой инновационного проекта;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осуществляют педагогические исследования в рамках инновационного проекта;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осуществляют мониторинг инновационной деятельности;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обобщают собственный инновационный опыт;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tabs>
                <w:tab w:val="left" w:pos="1091"/>
              </w:tabs>
              <w:spacing w:line="322" w:lineRule="exact"/>
              <w:ind w:left="400" w:firstLine="0"/>
              <w:jc w:val="left"/>
              <w:rPr>
                <w:sz w:val="28"/>
                <w:szCs w:val="28"/>
              </w:rPr>
            </w:pPr>
            <w:r w:rsidRPr="00C86E47">
              <w:rPr>
                <w:i/>
                <w:sz w:val="28"/>
                <w:szCs w:val="28"/>
              </w:rPr>
              <w:t>Классные руководители</w:t>
            </w:r>
            <w:r w:rsidRPr="00C86E47">
              <w:rPr>
                <w:sz w:val="28"/>
                <w:szCs w:val="28"/>
              </w:rPr>
              <w:t>:</w:t>
            </w:r>
          </w:p>
          <w:p w:rsidR="00C86E47" w:rsidRPr="00C86E47" w:rsidRDefault="00C86E47" w:rsidP="00C86E47">
            <w:pPr>
              <w:pStyle w:val="11"/>
              <w:shd w:val="clear" w:color="auto" w:fill="auto"/>
              <w:spacing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>участвуют в проведении диагностики учащихся и их законных представителей;</w:t>
            </w:r>
          </w:p>
          <w:p w:rsidR="00C86E47" w:rsidRPr="00E154F8" w:rsidRDefault="00C86E47" w:rsidP="00E154F8">
            <w:pPr>
              <w:pStyle w:val="11"/>
              <w:shd w:val="clear" w:color="auto" w:fill="auto"/>
              <w:spacing w:after="641" w:line="322" w:lineRule="exact"/>
              <w:ind w:right="20" w:firstLine="640"/>
              <w:rPr>
                <w:sz w:val="28"/>
                <w:szCs w:val="28"/>
              </w:rPr>
            </w:pPr>
            <w:r w:rsidRPr="00C86E47">
              <w:rPr>
                <w:sz w:val="28"/>
                <w:szCs w:val="28"/>
              </w:rPr>
              <w:t xml:space="preserve">организуют работу с законными представителями учащихся через </w:t>
            </w:r>
            <w:r w:rsidRPr="00C86E47">
              <w:rPr>
                <w:sz w:val="28"/>
                <w:szCs w:val="28"/>
              </w:rPr>
              <w:lastRenderedPageBreak/>
              <w:t>сист</w:t>
            </w:r>
            <w:r w:rsidR="00E154F8">
              <w:rPr>
                <w:sz w:val="28"/>
                <w:szCs w:val="28"/>
              </w:rPr>
              <w:t>ему индивидуальных консультаций.</w:t>
            </w:r>
          </w:p>
        </w:tc>
      </w:tr>
      <w:tr w:rsidR="00C86E47" w:rsidTr="00E505B4">
        <w:tc>
          <w:tcPr>
            <w:tcW w:w="916" w:type="dxa"/>
          </w:tcPr>
          <w:p w:rsidR="00C86E47" w:rsidRDefault="00C86E47" w:rsidP="00F8428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512" w:type="dxa"/>
          </w:tcPr>
          <w:p w:rsidR="00C86E47" w:rsidRDefault="00C86E47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База инновации</w:t>
            </w:r>
          </w:p>
        </w:tc>
        <w:tc>
          <w:tcPr>
            <w:tcW w:w="4858" w:type="dxa"/>
          </w:tcPr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Образовательная организация:</w:t>
            </w: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СОШ№20 имени Н.И. Ходенко</w:t>
            </w: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коллектив.</w:t>
            </w: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1-11 классов. </w:t>
            </w: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6E47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 техническая база:</w:t>
            </w:r>
          </w:p>
          <w:p w:rsidR="00C94AAB" w:rsidRDefault="00C94AAB" w:rsidP="00C94AAB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пришкольный </w:t>
            </w:r>
            <w:r w:rsidR="00E154F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учебно-опытный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участок;</w:t>
            </w:r>
          </w:p>
          <w:p w:rsidR="00C94AAB" w:rsidRDefault="00C94AAB" w:rsidP="00C94AAB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сельскохозяйственный инвентарь.</w:t>
            </w:r>
          </w:p>
          <w:p w:rsidR="00C86E47" w:rsidRPr="00922A5A" w:rsidRDefault="00C86E47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4288" w:rsidTr="00E505B4">
        <w:tc>
          <w:tcPr>
            <w:tcW w:w="916" w:type="dxa"/>
          </w:tcPr>
          <w:p w:rsidR="00F84288" w:rsidRDefault="00C94AAB" w:rsidP="00F8428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2" w:type="dxa"/>
          </w:tcPr>
          <w:p w:rsidR="00F84288" w:rsidRDefault="00F84288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Научн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методическая обеспеченность инновации</w:t>
            </w:r>
          </w:p>
        </w:tc>
        <w:tc>
          <w:tcPr>
            <w:tcW w:w="4858" w:type="dxa"/>
          </w:tcPr>
          <w:p w:rsidR="00C94AAB" w:rsidRPr="00E371D5" w:rsidRDefault="00C94AAB" w:rsidP="00C94AAB">
            <w:pPr>
              <w:shd w:val="clear" w:color="auto" w:fill="FFFFFF"/>
              <w:spacing w:before="94"/>
              <w:outlineLvl w:val="0"/>
              <w:rPr>
                <w:rFonts w:ascii="Times New Roman" w:eastAsia="Times New Roman" w:hAnsi="Times New Roman" w:cs="Times New Roman"/>
                <w:color w:val="151515"/>
                <w:kern w:val="36"/>
                <w:sz w:val="28"/>
                <w:szCs w:val="28"/>
                <w:lang w:eastAsia="ru-RU"/>
              </w:rPr>
            </w:pPr>
            <w:r w:rsidRPr="00C94A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Нормативно-правовое обеспечение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151515"/>
                <w:kern w:val="36"/>
                <w:sz w:val="28"/>
                <w:szCs w:val="28"/>
                <w:lang w:eastAsia="ru-RU"/>
              </w:rPr>
              <w:t xml:space="preserve"> 1.</w:t>
            </w:r>
            <w:r w:rsidRPr="00E371D5">
              <w:rPr>
                <w:rFonts w:ascii="Times New Roman" w:eastAsia="Times New Roman" w:hAnsi="Times New Roman" w:cs="Times New Roman"/>
                <w:color w:val="151515"/>
                <w:kern w:val="36"/>
                <w:sz w:val="28"/>
                <w:szCs w:val="28"/>
                <w:lang w:eastAsia="ru-RU"/>
              </w:rPr>
              <w:t>Послание президента федеральному собранию на 2016 год</w:t>
            </w:r>
          </w:p>
          <w:p w:rsidR="00C94AAB" w:rsidRDefault="00C94AAB" w:rsidP="00C94AAB">
            <w:pPr>
              <w:pStyle w:val="6"/>
              <w:shd w:val="clear" w:color="auto" w:fill="auto"/>
              <w:tabs>
                <w:tab w:val="left" w:pos="1791"/>
              </w:tabs>
              <w:spacing w:before="0" w:line="322" w:lineRule="exact"/>
              <w:ind w:right="20"/>
            </w:pPr>
            <w:r>
              <w:t>2.</w:t>
            </w:r>
            <w:r w:rsidR="00E154F8">
              <w:t xml:space="preserve"> П</w:t>
            </w:r>
            <w:r>
              <w:t>рограмма Краснодарского края «Развитие образования», утверждённая постановлением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</w:t>
            </w:r>
          </w:p>
          <w:p w:rsidR="00C94AAB" w:rsidRDefault="00C94AAB" w:rsidP="00C94AA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3.</w:t>
            </w:r>
            <w:r w:rsidR="00E154F8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C2D1F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Министерство сельского хозяйства РФ. </w:t>
            </w:r>
            <w:r w:rsidRPr="003C2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ru-RU"/>
              </w:rPr>
              <w:t>Доклад "Развитие сельской школы как фактора социально-экономического и духовно-нравственного развития села"</w:t>
            </w:r>
          </w:p>
          <w:p w:rsidR="00C94AAB" w:rsidRDefault="00C94AAB" w:rsidP="00C9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образовании в Российской Федерации".</w:t>
            </w:r>
          </w:p>
          <w:p w:rsidR="00C94AAB" w:rsidRDefault="00C94AAB" w:rsidP="00C9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1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Федаральные государственные стандарты начального общего образования, основного общего образования, среднего общего образования</w:t>
            </w:r>
          </w:p>
          <w:p w:rsidR="00C94AAB" w:rsidRDefault="00C94AAB" w:rsidP="00C9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1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 МБОУ СОШ№20 имени Ходенко</w:t>
            </w:r>
          </w:p>
          <w:p w:rsidR="00C94AAB" w:rsidRDefault="00C94AAB" w:rsidP="00C9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E1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образования.</w:t>
            </w:r>
          </w:p>
          <w:p w:rsidR="00F84288" w:rsidRDefault="00C94AAB" w:rsidP="00C94AAB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15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образовательная программа  среднего общего образования.</w:t>
            </w:r>
          </w:p>
          <w:p w:rsidR="00C94AAB" w:rsidRDefault="00C94AAB" w:rsidP="00C94AAB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Программно-методическое обеспечение:</w:t>
            </w:r>
          </w:p>
          <w:p w:rsidR="00C94AAB" w:rsidRDefault="00C94AAB" w:rsidP="00C94AAB">
            <w:pPr>
              <w:pStyle w:val="a7"/>
              <w:numPr>
                <w:ilvl w:val="0"/>
                <w:numId w:val="36"/>
              </w:numPr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предметной области «Технология» 5-8 класс, направление: «Технология. Сельскохозяйственный труд (агротехнологии)»;</w:t>
            </w:r>
          </w:p>
          <w:p w:rsidR="00C94AAB" w:rsidRDefault="00C94AAB" w:rsidP="00C94AAB">
            <w:pPr>
              <w:pStyle w:val="a7"/>
              <w:numPr>
                <w:ilvl w:val="0"/>
                <w:numId w:val="36"/>
              </w:numPr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</w:t>
            </w:r>
            <w:r w:rsidR="00E154F8">
              <w:rPr>
                <w:rFonts w:ascii="Times New Roman" w:hAnsi="Times New Roman"/>
                <w:sz w:val="28"/>
                <w:szCs w:val="28"/>
              </w:rPr>
              <w:t>рник программ элективных курсов;</w:t>
            </w:r>
          </w:p>
          <w:p w:rsidR="00C94AAB" w:rsidRDefault="00C94AAB" w:rsidP="00C94AAB">
            <w:pPr>
              <w:pStyle w:val="a7"/>
              <w:numPr>
                <w:ilvl w:val="0"/>
                <w:numId w:val="36"/>
              </w:numPr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пр</w:t>
            </w:r>
            <w:r w:rsidR="00E154F8">
              <w:rPr>
                <w:rFonts w:ascii="Times New Roman" w:hAnsi="Times New Roman"/>
                <w:sz w:val="28"/>
                <w:szCs w:val="28"/>
              </w:rPr>
              <w:t>ограмм внеурочной деятельности;</w:t>
            </w:r>
          </w:p>
          <w:p w:rsidR="00C94AAB" w:rsidRDefault="00C94AAB" w:rsidP="00C94AAB">
            <w:pPr>
              <w:pStyle w:val="a7"/>
              <w:numPr>
                <w:ilvl w:val="0"/>
                <w:numId w:val="36"/>
              </w:numPr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кружка «Лан</w:t>
            </w:r>
            <w:r w:rsidR="00E154F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шаф</w:t>
            </w:r>
            <w:r w:rsidR="00E154F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ный дизайн»</w:t>
            </w:r>
            <w:r w:rsidR="00E154F8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4AAB" w:rsidRDefault="00C94AAB" w:rsidP="00C94AAB">
            <w:pPr>
              <w:pStyle w:val="a7"/>
              <w:numPr>
                <w:ilvl w:val="0"/>
                <w:numId w:val="37"/>
              </w:numPr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деятельности</w:t>
            </w:r>
            <w:r w:rsidR="00E154F8">
              <w:rPr>
                <w:rFonts w:ascii="Times New Roman" w:hAnsi="Times New Roman"/>
                <w:sz w:val="28"/>
                <w:szCs w:val="28"/>
              </w:rPr>
              <w:t xml:space="preserve"> на пришкольном учебно-опытном  участке;</w:t>
            </w:r>
          </w:p>
          <w:p w:rsidR="00C94AAB" w:rsidRDefault="00C94AAB" w:rsidP="00C94AAB">
            <w:pPr>
              <w:pStyle w:val="a7"/>
              <w:numPr>
                <w:ilvl w:val="0"/>
                <w:numId w:val="37"/>
              </w:numPr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подпрограммы, направленные на реализацию основных направлений деятельности в рамках проекта.</w:t>
            </w:r>
          </w:p>
          <w:p w:rsidR="00C94AAB" w:rsidRDefault="00C94AAB" w:rsidP="00C94AA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Кадровые ресурсы:</w:t>
            </w:r>
          </w:p>
          <w:p w:rsidR="00C94AAB" w:rsidRPr="00C94AAB" w:rsidRDefault="00C94AAB" w:rsidP="00C94AAB">
            <w:pPr>
              <w:pStyle w:val="a7"/>
              <w:numPr>
                <w:ilvl w:val="0"/>
                <w:numId w:val="38"/>
              </w:numPr>
              <w:ind w:left="250" w:hanging="283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кадры</w:t>
            </w:r>
            <w:r w:rsidR="00E154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AAB" w:rsidRPr="00C94AAB" w:rsidRDefault="00C94AAB" w:rsidP="00C94AAB">
            <w:pPr>
              <w:pStyle w:val="a7"/>
              <w:numPr>
                <w:ilvl w:val="0"/>
                <w:numId w:val="38"/>
              </w:numPr>
              <w:ind w:left="25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AAB">
              <w:rPr>
                <w:rFonts w:ascii="Times New Roman" w:hAnsi="Times New Roman"/>
                <w:sz w:val="28"/>
                <w:szCs w:val="28"/>
              </w:rPr>
              <w:t>специалисты социальных партнеров для реализации отдельных направлений проекта.</w:t>
            </w:r>
          </w:p>
        </w:tc>
      </w:tr>
      <w:tr w:rsidR="00F84288" w:rsidTr="00E505B4">
        <w:tc>
          <w:tcPr>
            <w:tcW w:w="916" w:type="dxa"/>
          </w:tcPr>
          <w:p w:rsidR="00F84288" w:rsidRDefault="00C94AAB" w:rsidP="00F84288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12" w:type="dxa"/>
          </w:tcPr>
          <w:p w:rsidR="00F84288" w:rsidRDefault="00F84288" w:rsidP="00240D13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Форма представления результатов инновации для массовой практики</w:t>
            </w:r>
          </w:p>
        </w:tc>
        <w:tc>
          <w:tcPr>
            <w:tcW w:w="4858" w:type="dxa"/>
          </w:tcPr>
          <w:p w:rsidR="00C94AAB" w:rsidRDefault="00C94AAB" w:rsidP="00C94AAB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презентации опыта в виде отчета и методических материалов.</w:t>
            </w:r>
          </w:p>
          <w:p w:rsidR="00C94AAB" w:rsidRDefault="00C94AAB" w:rsidP="00C94AAB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 о проделанной работе.</w:t>
            </w:r>
          </w:p>
          <w:p w:rsidR="00F84288" w:rsidRPr="00922A5A" w:rsidRDefault="00F84288" w:rsidP="00922A5A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D7C80" w:rsidRDefault="00AD7C80" w:rsidP="00AD7C80">
      <w:pPr>
        <w:pStyle w:val="a3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sectPr w:rsidR="00AD7C80" w:rsidSect="00A434A5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A81FD8" w:rsidRDefault="00A81FD8" w:rsidP="00AD7C80">
      <w:pPr>
        <w:pStyle w:val="a3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A81FD8" w:rsidRPr="00001FAD" w:rsidRDefault="00001FAD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01F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Календарный план инновационной деятельности</w:t>
      </w:r>
    </w:p>
    <w:p w:rsidR="00A81FD8" w:rsidRPr="00001FAD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8"/>
        <w:tblW w:w="15296" w:type="dxa"/>
        <w:tblInd w:w="-729" w:type="dxa"/>
        <w:tblLook w:val="04A0" w:firstRow="1" w:lastRow="0" w:firstColumn="1" w:lastColumn="0" w:noHBand="0" w:noVBand="1"/>
      </w:tblPr>
      <w:tblGrid>
        <w:gridCol w:w="498"/>
        <w:gridCol w:w="5301"/>
        <w:gridCol w:w="2268"/>
        <w:gridCol w:w="2693"/>
        <w:gridCol w:w="2410"/>
        <w:gridCol w:w="2126"/>
      </w:tblGrid>
      <w:tr w:rsidR="00A44341" w:rsidTr="00AD7C80">
        <w:tc>
          <w:tcPr>
            <w:tcW w:w="498" w:type="dxa"/>
          </w:tcPr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301" w:type="dxa"/>
          </w:tcPr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68" w:type="dxa"/>
          </w:tcPr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Сроки </w:t>
            </w:r>
          </w:p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Необходимое финансирование</w:t>
            </w:r>
          </w:p>
        </w:tc>
        <w:tc>
          <w:tcPr>
            <w:tcW w:w="2410" w:type="dxa"/>
          </w:tcPr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</w:tcPr>
          <w:p w:rsidR="00001FAD" w:rsidRP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01FA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Вид отчётных документов</w:t>
            </w:r>
          </w:p>
        </w:tc>
      </w:tr>
      <w:tr w:rsidR="00A44341" w:rsidTr="00AD7C80">
        <w:tc>
          <w:tcPr>
            <w:tcW w:w="498" w:type="dxa"/>
          </w:tcPr>
          <w:p w:rsidR="00001FAD" w:rsidRPr="00001FAD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1" w:type="dxa"/>
          </w:tcPr>
          <w:p w:rsidR="00001FAD" w:rsidRDefault="0067353A" w:rsidP="0067353A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Подготовительный этап: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рабочей группы по разработке проекта.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нормативно-правовых документов.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3.Изучение  инновационного опыта по теме.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4.Определение организационно-педагогических условий социализации сельских школьников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процессе </w:t>
            </w:r>
            <w:r>
              <w:rPr>
                <w:iCs/>
                <w:spacing w:val="-4"/>
                <w:sz w:val="28"/>
                <w:szCs w:val="28"/>
              </w:rPr>
              <w:t>обучения агротехнологической направленности.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5.Разработка модели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процесса </w:t>
            </w:r>
            <w:r>
              <w:rPr>
                <w:iCs/>
                <w:spacing w:val="-4"/>
                <w:sz w:val="28"/>
                <w:szCs w:val="28"/>
              </w:rPr>
              <w:t>обучения агротехнологической направленности.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-4"/>
                <w:sz w:val="28"/>
                <w:szCs w:val="28"/>
              </w:rPr>
              <w:t>6.Разработка пакета методического обеспечения обучения агротехнологической направленно</w:t>
            </w:r>
            <w:r w:rsidR="00E154F8">
              <w:rPr>
                <w:iCs/>
                <w:spacing w:val="-4"/>
                <w:sz w:val="28"/>
                <w:szCs w:val="28"/>
              </w:rPr>
              <w:t>сти  школьников 1- 11 классов (</w:t>
            </w:r>
            <w:r>
              <w:rPr>
                <w:iCs/>
                <w:spacing w:val="-4"/>
                <w:sz w:val="28"/>
                <w:szCs w:val="28"/>
              </w:rPr>
              <w:t>программы внеурочной деятельности, научного общества,</w:t>
            </w:r>
            <w:r w:rsidR="00E154F8">
              <w:rPr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iCs/>
                <w:spacing w:val="-4"/>
                <w:sz w:val="28"/>
                <w:szCs w:val="28"/>
              </w:rPr>
              <w:t xml:space="preserve"> предпрофильных и профильных курсов)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D7C80" w:rsidRDefault="00AD7C80" w:rsidP="00AD7C80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spacing w:val="-4"/>
                <w:sz w:val="28"/>
                <w:szCs w:val="28"/>
              </w:rPr>
              <w:t>7.Р</w:t>
            </w:r>
            <w:r>
              <w:rPr>
                <w:color w:val="000000"/>
                <w:sz w:val="28"/>
                <w:szCs w:val="28"/>
              </w:rPr>
              <w:t xml:space="preserve">азработка модели  сетевого взаимодействия. </w:t>
            </w:r>
          </w:p>
          <w:p w:rsidR="00AD7C80" w:rsidRPr="00001FAD" w:rsidRDefault="00AD7C80" w:rsidP="00552D9B">
            <w:pPr>
              <w:pStyle w:val="a9"/>
              <w:spacing w:before="0" w:beforeAutospacing="0" w:after="0" w:afterAutospacing="0"/>
              <w:ind w:left="108"/>
              <w:contextualSpacing/>
              <w:jc w:val="both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1FAD" w:rsidRP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353A" w:rsidRPr="00AD7C8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53A" w:rsidRPr="00AD7C80">
              <w:rPr>
                <w:rFonts w:ascii="Times New Roman" w:hAnsi="Times New Roman" w:cs="Times New Roman"/>
                <w:sz w:val="28"/>
                <w:szCs w:val="28"/>
              </w:rPr>
              <w:t>- август 2016 года</w:t>
            </w:r>
          </w:p>
        </w:tc>
        <w:tc>
          <w:tcPr>
            <w:tcW w:w="2693" w:type="dxa"/>
          </w:tcPr>
          <w:p w:rsidR="00001FAD" w:rsidRPr="00A44341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01FAD" w:rsidRPr="00A44341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44341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01FAD" w:rsidRDefault="00001FAD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D7C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приказ МБОУ СОШ№20</w:t>
            </w: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план </w:t>
            </w:r>
          </w:p>
          <w:p w:rsidR="00AD7C80" w:rsidRDefault="00AD7C80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E154F8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програ</w:t>
            </w:r>
            <w:r w:rsidR="00AD7C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</w:t>
            </w:r>
            <w:r w:rsidR="00AD7C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ы,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D7C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КТП</w:t>
            </w:r>
          </w:p>
          <w:p w:rsidR="00AD7C80" w:rsidRDefault="00AD7C80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552D9B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Default="00AD7C80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План</w:t>
            </w:r>
          </w:p>
          <w:p w:rsidR="00AD7C80" w:rsidRDefault="00AD7C80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D7C80" w:rsidRPr="00AD7C80" w:rsidRDefault="00AD7C80" w:rsidP="00AD7C80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A44341" w:rsidTr="00AD7C80">
        <w:tc>
          <w:tcPr>
            <w:tcW w:w="498" w:type="dxa"/>
          </w:tcPr>
          <w:p w:rsidR="00A44341" w:rsidRDefault="00A44341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67353A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1" w:type="dxa"/>
          </w:tcPr>
          <w:p w:rsidR="00A44341" w:rsidRDefault="00A44341" w:rsidP="0067353A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7353A" w:rsidRDefault="0067353A" w:rsidP="0067353A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этап:</w:t>
            </w: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rPr>
                <w:iCs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Апробация модели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процесса </w:t>
            </w:r>
            <w:r>
              <w:rPr>
                <w:iCs/>
                <w:spacing w:val="-4"/>
                <w:sz w:val="28"/>
                <w:szCs w:val="28"/>
              </w:rPr>
              <w:t xml:space="preserve">обучения </w:t>
            </w:r>
            <w:r>
              <w:rPr>
                <w:iCs/>
                <w:spacing w:val="-4"/>
                <w:sz w:val="28"/>
                <w:szCs w:val="28"/>
              </w:rPr>
              <w:lastRenderedPageBreak/>
              <w:t>агротехнологической направленности.</w:t>
            </w: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Апробация модели сетевого взаимодействия.</w:t>
            </w:r>
          </w:p>
          <w:p w:rsidR="00552D9B" w:rsidRDefault="00552D9B" w:rsidP="00552D9B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3. Совершенствование материально- технической базы</w:t>
            </w:r>
          </w:p>
          <w:p w:rsidR="00552D9B" w:rsidRDefault="00552D9B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67353A" w:rsidRPr="00001FAD" w:rsidRDefault="0067353A" w:rsidP="0067353A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kern w:val="36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4341" w:rsidRDefault="00A44341" w:rsidP="00AD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80" w:rsidRDefault="0067353A" w:rsidP="00AD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года </w:t>
            </w:r>
            <w:r w:rsidR="00AD7C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7353A" w:rsidRPr="00AD7C80" w:rsidRDefault="0067353A" w:rsidP="00AD7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 2020года</w:t>
            </w:r>
          </w:p>
        </w:tc>
        <w:tc>
          <w:tcPr>
            <w:tcW w:w="2693" w:type="dxa"/>
          </w:tcPr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67353A" w:rsidRPr="00001FAD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  <w:r w:rsidRPr="00A443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  <w:r w:rsidRPr="00A443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000 руб</w:t>
            </w:r>
          </w:p>
        </w:tc>
        <w:tc>
          <w:tcPr>
            <w:tcW w:w="2410" w:type="dxa"/>
          </w:tcPr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67353A" w:rsidRPr="00001FAD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443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</w:tcPr>
          <w:p w:rsidR="0067353A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A44341" w:rsidRPr="00A44341" w:rsidRDefault="00A44341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443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отчёт</w:t>
            </w:r>
          </w:p>
          <w:p w:rsidR="00A44341" w:rsidRPr="00A44341" w:rsidRDefault="00A44341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44341" w:rsidRDefault="00A44341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443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отчёт</w:t>
            </w: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52D9B" w:rsidRPr="00001FAD" w:rsidRDefault="00552D9B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Приказ МБОУ СОШ№20</w:t>
            </w:r>
          </w:p>
        </w:tc>
      </w:tr>
      <w:tr w:rsidR="00A44341" w:rsidTr="00AD7C80">
        <w:tc>
          <w:tcPr>
            <w:tcW w:w="498" w:type="dxa"/>
          </w:tcPr>
          <w:p w:rsidR="0067353A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01" w:type="dxa"/>
          </w:tcPr>
          <w:p w:rsidR="0067353A" w:rsidRDefault="0067353A" w:rsidP="0067353A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2"/>
                <w:shd w:val="clear" w:color="auto" w:fill="FFFFFF"/>
              </w:rPr>
              <w:t>Контрольно-оценочный этап:</w:t>
            </w:r>
          </w:p>
          <w:p w:rsidR="00A44341" w:rsidRDefault="00A44341" w:rsidP="0067353A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2"/>
                <w:shd w:val="clear" w:color="auto" w:fill="FFFFFF"/>
              </w:rPr>
            </w:pP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1.Мониторинг полученных результатов.</w:t>
            </w: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и обобщение полученного опыта работы.</w:t>
            </w: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презентации опыта в виде отчета и методических материалов.</w:t>
            </w: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4.Публикации в СМИ о проделанной работе.</w:t>
            </w:r>
          </w:p>
          <w:p w:rsidR="00A44341" w:rsidRDefault="00A44341" w:rsidP="00A44341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5.Определение стратегии и тактики дальнейшей работы после завершения проекта.</w:t>
            </w:r>
          </w:p>
          <w:p w:rsidR="0067353A" w:rsidRDefault="0067353A" w:rsidP="0067353A">
            <w:pPr>
              <w:pStyle w:val="a9"/>
              <w:spacing w:before="0" w:beforeAutospacing="0" w:after="0" w:afterAutospacing="0"/>
              <w:ind w:left="392" w:hanging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353A" w:rsidRPr="00AD7C80" w:rsidRDefault="0067353A" w:rsidP="00033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80">
              <w:rPr>
                <w:rFonts w:ascii="Times New Roman" w:hAnsi="Times New Roman" w:cs="Times New Roman"/>
                <w:sz w:val="28"/>
                <w:szCs w:val="28"/>
              </w:rPr>
              <w:t>май 2020 -январь 2021 года</w:t>
            </w:r>
          </w:p>
        </w:tc>
        <w:tc>
          <w:tcPr>
            <w:tcW w:w="2693" w:type="dxa"/>
          </w:tcPr>
          <w:p w:rsidR="0067353A" w:rsidRPr="00001FAD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7353A" w:rsidRPr="00001FAD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7353A" w:rsidRDefault="0067353A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A44341" w:rsidRDefault="00A44341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отчёт</w:t>
            </w:r>
          </w:p>
          <w:p w:rsid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отчёт</w:t>
            </w:r>
          </w:p>
          <w:p w:rsid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отчёт, </w:t>
            </w:r>
            <w:r w:rsidRPr="00A443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методические материалы</w:t>
            </w:r>
          </w:p>
          <w:p w:rsid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статья</w:t>
            </w:r>
          </w:p>
          <w:p w:rsid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44341" w:rsidRPr="00A44341" w:rsidRDefault="00A44341" w:rsidP="00A4434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план</w:t>
            </w:r>
          </w:p>
          <w:p w:rsidR="00A44341" w:rsidRPr="00001FAD" w:rsidRDefault="00A44341" w:rsidP="000330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81FD8" w:rsidRDefault="00A81FD8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B37270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Подпись руководителя проекта </w:t>
      </w:r>
    </w:p>
    <w:p w:rsidR="00001FAD" w:rsidRP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</w:t>
      </w:r>
    </w:p>
    <w:p w:rsidR="00B37270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001FAD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                               ( расшифровка подписи)</w:t>
      </w:r>
    </w:p>
    <w:p w:rsid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001FAD" w:rsidRP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1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Подпись руководителя организаци</w:t>
      </w:r>
      <w:proofErr w:type="gramStart"/>
      <w:r w:rsidRPr="00001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и-</w:t>
      </w:r>
      <w:proofErr w:type="gramEnd"/>
      <w:r w:rsidRPr="00001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исполнителя проекта</w:t>
      </w:r>
    </w:p>
    <w:p w:rsidR="00B37270" w:rsidRP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____________________________________</w:t>
      </w:r>
    </w:p>
    <w:p w:rsid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                                   ( расшифровка подписи)</w:t>
      </w:r>
    </w:p>
    <w:p w:rsidR="00B37270" w:rsidRPr="00001FAD" w:rsidRDefault="00001FAD" w:rsidP="00001FA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М.П.</w:t>
      </w:r>
    </w:p>
    <w:p w:rsidR="00B37270" w:rsidRDefault="00B37270" w:rsidP="000330D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B37270" w:rsidRDefault="00B37270" w:rsidP="00552D9B">
      <w:pPr>
        <w:pStyle w:val="a3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F9" w:rsidRPr="000330D9" w:rsidRDefault="00EC1AF9" w:rsidP="00033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30D9" w:rsidRDefault="000330D9" w:rsidP="000330D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0330D9" w:rsidSect="00A44341">
      <w:pgSz w:w="16838" w:h="11906" w:orient="landscape"/>
      <w:pgMar w:top="567" w:right="153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13"/>
    <w:multiLevelType w:val="multilevel"/>
    <w:tmpl w:val="405EAB74"/>
    <w:lvl w:ilvl="0">
      <w:start w:val="2009"/>
      <w:numFmt w:val="decimal"/>
      <w:lvlText w:val="15.07.%1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4C26B0"/>
    <w:multiLevelType w:val="hybridMultilevel"/>
    <w:tmpl w:val="B3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7F3"/>
    <w:multiLevelType w:val="multilevel"/>
    <w:tmpl w:val="47B8F56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C71FA2"/>
    <w:multiLevelType w:val="hybridMultilevel"/>
    <w:tmpl w:val="7F5EC7AC"/>
    <w:lvl w:ilvl="0" w:tplc="60B437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22A"/>
    <w:multiLevelType w:val="hybridMultilevel"/>
    <w:tmpl w:val="DFAA249E"/>
    <w:lvl w:ilvl="0" w:tplc="D00C05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A3E"/>
    <w:multiLevelType w:val="multilevel"/>
    <w:tmpl w:val="4F90D8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616F29"/>
    <w:multiLevelType w:val="hybridMultilevel"/>
    <w:tmpl w:val="2CF66764"/>
    <w:lvl w:ilvl="0" w:tplc="D00C05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7378"/>
    <w:multiLevelType w:val="hybridMultilevel"/>
    <w:tmpl w:val="04A22C00"/>
    <w:lvl w:ilvl="0" w:tplc="D00C05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48A"/>
    <w:multiLevelType w:val="hybridMultilevel"/>
    <w:tmpl w:val="7228D940"/>
    <w:lvl w:ilvl="0" w:tplc="D00C05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240C"/>
    <w:multiLevelType w:val="hybridMultilevel"/>
    <w:tmpl w:val="393A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7217"/>
    <w:multiLevelType w:val="multilevel"/>
    <w:tmpl w:val="3C3EA03C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C3E72BA"/>
    <w:multiLevelType w:val="hybridMultilevel"/>
    <w:tmpl w:val="2E66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4DD8"/>
    <w:multiLevelType w:val="hybridMultilevel"/>
    <w:tmpl w:val="467ED2F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2D5D0F75"/>
    <w:multiLevelType w:val="multilevel"/>
    <w:tmpl w:val="3FC82EC4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0FF7242"/>
    <w:multiLevelType w:val="hybridMultilevel"/>
    <w:tmpl w:val="1696E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47F13"/>
    <w:multiLevelType w:val="hybridMultilevel"/>
    <w:tmpl w:val="AED25E84"/>
    <w:lvl w:ilvl="0" w:tplc="60B437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46F8D"/>
    <w:multiLevelType w:val="multilevel"/>
    <w:tmpl w:val="747E9E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93559D1"/>
    <w:multiLevelType w:val="hybridMultilevel"/>
    <w:tmpl w:val="11AEB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7612B"/>
    <w:multiLevelType w:val="hybridMultilevel"/>
    <w:tmpl w:val="F752BBA6"/>
    <w:lvl w:ilvl="0" w:tplc="D00C05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81D"/>
    <w:multiLevelType w:val="hybridMultilevel"/>
    <w:tmpl w:val="401A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A42E7"/>
    <w:multiLevelType w:val="hybridMultilevel"/>
    <w:tmpl w:val="95F2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D73CE"/>
    <w:multiLevelType w:val="hybridMultilevel"/>
    <w:tmpl w:val="F2B6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B33C2"/>
    <w:multiLevelType w:val="multilevel"/>
    <w:tmpl w:val="ACB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059B1"/>
    <w:multiLevelType w:val="hybridMultilevel"/>
    <w:tmpl w:val="3B8A8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37CD7"/>
    <w:multiLevelType w:val="hybridMultilevel"/>
    <w:tmpl w:val="0EC2A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36027"/>
    <w:multiLevelType w:val="hybridMultilevel"/>
    <w:tmpl w:val="01149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4F6C"/>
    <w:multiLevelType w:val="hybridMultilevel"/>
    <w:tmpl w:val="9E6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376CF"/>
    <w:multiLevelType w:val="hybridMultilevel"/>
    <w:tmpl w:val="E044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E0897"/>
    <w:multiLevelType w:val="hybridMultilevel"/>
    <w:tmpl w:val="87D0B5AE"/>
    <w:lvl w:ilvl="0" w:tplc="D00C050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0D042D"/>
    <w:multiLevelType w:val="hybridMultilevel"/>
    <w:tmpl w:val="A0F44F26"/>
    <w:lvl w:ilvl="0" w:tplc="D00C05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B6CF0"/>
    <w:multiLevelType w:val="multilevel"/>
    <w:tmpl w:val="02DE5BA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C82B72"/>
    <w:multiLevelType w:val="hybridMultilevel"/>
    <w:tmpl w:val="E2CC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4160E"/>
    <w:multiLevelType w:val="hybridMultilevel"/>
    <w:tmpl w:val="7AD0DD70"/>
    <w:lvl w:ilvl="0" w:tplc="60B437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3"/>
  </w:num>
  <w:num w:numId="5">
    <w:abstractNumId w:val="17"/>
  </w:num>
  <w:num w:numId="6">
    <w:abstractNumId w:val="32"/>
  </w:num>
  <w:num w:numId="7">
    <w:abstractNumId w:val="15"/>
  </w:num>
  <w:num w:numId="8">
    <w:abstractNumId w:val="23"/>
  </w:num>
  <w:num w:numId="9">
    <w:abstractNumId w:val="20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28"/>
  </w:num>
  <w:num w:numId="15">
    <w:abstractNumId w:val="18"/>
  </w:num>
  <w:num w:numId="16">
    <w:abstractNumId w:val="29"/>
  </w:num>
  <w:num w:numId="17">
    <w:abstractNumId w:val="1"/>
  </w:num>
  <w:num w:numId="18">
    <w:abstractNumId w:val="25"/>
  </w:num>
  <w:num w:numId="19">
    <w:abstractNumId w:val="21"/>
  </w:num>
  <w:num w:numId="20">
    <w:abstractNumId w:val="7"/>
  </w:num>
  <w:num w:numId="21">
    <w:abstractNumId w:val="11"/>
  </w:num>
  <w:num w:numId="22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200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26"/>
  </w:num>
  <w:num w:numId="26">
    <w:abstractNumId w:val="30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9"/>
  </w:num>
  <w:num w:numId="32">
    <w:abstractNumId w:val="12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6"/>
  </w:num>
  <w:num w:numId="37">
    <w:abstractNumId w:val="28"/>
  </w:num>
  <w:num w:numId="38">
    <w:abstractNumId w:val="8"/>
  </w:num>
  <w:num w:numId="39">
    <w:abstractNumId w:val="12"/>
  </w:num>
  <w:num w:numId="40">
    <w:abstractNumId w:val="3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9D1"/>
    <w:rsid w:val="00001FAD"/>
    <w:rsid w:val="00030042"/>
    <w:rsid w:val="000330D9"/>
    <w:rsid w:val="00065C4D"/>
    <w:rsid w:val="00067FED"/>
    <w:rsid w:val="00081003"/>
    <w:rsid w:val="00097067"/>
    <w:rsid w:val="000E0EBF"/>
    <w:rsid w:val="000E1F4F"/>
    <w:rsid w:val="000F495F"/>
    <w:rsid w:val="000F4ECA"/>
    <w:rsid w:val="00122F65"/>
    <w:rsid w:val="001669E3"/>
    <w:rsid w:val="001B3F47"/>
    <w:rsid w:val="001B5409"/>
    <w:rsid w:val="001D5E68"/>
    <w:rsid w:val="00216051"/>
    <w:rsid w:val="00236CE7"/>
    <w:rsid w:val="00240D13"/>
    <w:rsid w:val="00262012"/>
    <w:rsid w:val="002A1F72"/>
    <w:rsid w:val="002A5337"/>
    <w:rsid w:val="002B5322"/>
    <w:rsid w:val="002C124D"/>
    <w:rsid w:val="002C2714"/>
    <w:rsid w:val="002C6C4E"/>
    <w:rsid w:val="003018C7"/>
    <w:rsid w:val="003069C4"/>
    <w:rsid w:val="00355FE2"/>
    <w:rsid w:val="00381137"/>
    <w:rsid w:val="00384C6E"/>
    <w:rsid w:val="003B37E3"/>
    <w:rsid w:val="003C07FF"/>
    <w:rsid w:val="003C2D1F"/>
    <w:rsid w:val="003C3710"/>
    <w:rsid w:val="003F74D8"/>
    <w:rsid w:val="004064D4"/>
    <w:rsid w:val="00424B05"/>
    <w:rsid w:val="00426FA3"/>
    <w:rsid w:val="00435B2B"/>
    <w:rsid w:val="00437872"/>
    <w:rsid w:val="00445486"/>
    <w:rsid w:val="00451B75"/>
    <w:rsid w:val="00455CE8"/>
    <w:rsid w:val="00464A06"/>
    <w:rsid w:val="00466221"/>
    <w:rsid w:val="004E67ED"/>
    <w:rsid w:val="004F2928"/>
    <w:rsid w:val="00527EE7"/>
    <w:rsid w:val="00537811"/>
    <w:rsid w:val="0054012F"/>
    <w:rsid w:val="0054103F"/>
    <w:rsid w:val="00551635"/>
    <w:rsid w:val="00552D9B"/>
    <w:rsid w:val="00586B78"/>
    <w:rsid w:val="005940D1"/>
    <w:rsid w:val="005F668E"/>
    <w:rsid w:val="00641E5D"/>
    <w:rsid w:val="0066396F"/>
    <w:rsid w:val="0067353A"/>
    <w:rsid w:val="0068141A"/>
    <w:rsid w:val="00690E98"/>
    <w:rsid w:val="006D4DD6"/>
    <w:rsid w:val="00701AA5"/>
    <w:rsid w:val="00716DEF"/>
    <w:rsid w:val="007216FE"/>
    <w:rsid w:val="00753E24"/>
    <w:rsid w:val="00784FD4"/>
    <w:rsid w:val="00796F69"/>
    <w:rsid w:val="007C5A69"/>
    <w:rsid w:val="008105BD"/>
    <w:rsid w:val="00822050"/>
    <w:rsid w:val="008456BC"/>
    <w:rsid w:val="0086199E"/>
    <w:rsid w:val="008C24E5"/>
    <w:rsid w:val="008C7DC6"/>
    <w:rsid w:val="008E01F4"/>
    <w:rsid w:val="009111F6"/>
    <w:rsid w:val="00922A5A"/>
    <w:rsid w:val="0092521B"/>
    <w:rsid w:val="00945259"/>
    <w:rsid w:val="00A373E2"/>
    <w:rsid w:val="00A419D1"/>
    <w:rsid w:val="00A434A5"/>
    <w:rsid w:val="00A44341"/>
    <w:rsid w:val="00A7547D"/>
    <w:rsid w:val="00A81FD8"/>
    <w:rsid w:val="00A828A5"/>
    <w:rsid w:val="00A9664F"/>
    <w:rsid w:val="00AD3746"/>
    <w:rsid w:val="00AD7C80"/>
    <w:rsid w:val="00AE5DF7"/>
    <w:rsid w:val="00B04A97"/>
    <w:rsid w:val="00B35E8B"/>
    <w:rsid w:val="00B37270"/>
    <w:rsid w:val="00B403E3"/>
    <w:rsid w:val="00B502C5"/>
    <w:rsid w:val="00B60E08"/>
    <w:rsid w:val="00B945FE"/>
    <w:rsid w:val="00BA104D"/>
    <w:rsid w:val="00BA1C15"/>
    <w:rsid w:val="00BA4853"/>
    <w:rsid w:val="00BC35A1"/>
    <w:rsid w:val="00BC54BD"/>
    <w:rsid w:val="00BF030F"/>
    <w:rsid w:val="00C35900"/>
    <w:rsid w:val="00C371D8"/>
    <w:rsid w:val="00C53E75"/>
    <w:rsid w:val="00C57D27"/>
    <w:rsid w:val="00C63C90"/>
    <w:rsid w:val="00C652C1"/>
    <w:rsid w:val="00C86E47"/>
    <w:rsid w:val="00C94AAB"/>
    <w:rsid w:val="00CE6EF5"/>
    <w:rsid w:val="00D151DC"/>
    <w:rsid w:val="00D2684E"/>
    <w:rsid w:val="00D26DAD"/>
    <w:rsid w:val="00D51E43"/>
    <w:rsid w:val="00D612CC"/>
    <w:rsid w:val="00D7604E"/>
    <w:rsid w:val="00DA6932"/>
    <w:rsid w:val="00DB0180"/>
    <w:rsid w:val="00DB4512"/>
    <w:rsid w:val="00DD2134"/>
    <w:rsid w:val="00DF2F52"/>
    <w:rsid w:val="00E02B70"/>
    <w:rsid w:val="00E154F8"/>
    <w:rsid w:val="00E25D15"/>
    <w:rsid w:val="00E30600"/>
    <w:rsid w:val="00E371D5"/>
    <w:rsid w:val="00E505B4"/>
    <w:rsid w:val="00EB5A43"/>
    <w:rsid w:val="00EC1AF9"/>
    <w:rsid w:val="00EF6450"/>
    <w:rsid w:val="00F031F2"/>
    <w:rsid w:val="00F22D2A"/>
    <w:rsid w:val="00F33472"/>
    <w:rsid w:val="00F61345"/>
    <w:rsid w:val="00F84288"/>
    <w:rsid w:val="00FB5BE5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</w:style>
  <w:style w:type="paragraph" w:styleId="1">
    <w:name w:val="heading 1"/>
    <w:basedOn w:val="a"/>
    <w:link w:val="10"/>
    <w:uiPriority w:val="9"/>
    <w:qFormat/>
    <w:rsid w:val="00E37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9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C54BD"/>
  </w:style>
  <w:style w:type="paragraph" w:styleId="a5">
    <w:name w:val="Body Text"/>
    <w:basedOn w:val="a"/>
    <w:link w:val="a6"/>
    <w:unhideWhenUsed/>
    <w:rsid w:val="00AE5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E5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E5D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locked/>
    <w:rsid w:val="00641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41E5D"/>
    <w:pPr>
      <w:shd w:val="clear" w:color="auto" w:fill="FFFFFF"/>
      <w:spacing w:after="0" w:line="374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aliases w:val="Интервал 0 pt"/>
    <w:basedOn w:val="aa"/>
    <w:rsid w:val="002B5322"/>
    <w:rPr>
      <w:rFonts w:ascii="Batang" w:eastAsia="Batang" w:hAnsi="Batang" w:cs="Batang"/>
      <w:b/>
      <w:bCs/>
      <w:spacing w:val="10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rsid w:val="00E02B70"/>
    <w:pPr>
      <w:shd w:val="clear" w:color="auto" w:fill="FFFFFF"/>
      <w:spacing w:before="240" w:after="0" w:line="341" w:lineRule="exact"/>
      <w:ind w:hanging="420"/>
      <w:jc w:val="both"/>
    </w:pPr>
    <w:rPr>
      <w:rFonts w:ascii="Arial" w:eastAsia="Arial" w:hAnsi="Arial" w:cs="Arial"/>
      <w:sz w:val="25"/>
      <w:szCs w:val="25"/>
    </w:rPr>
  </w:style>
  <w:style w:type="character" w:customStyle="1" w:styleId="5">
    <w:name w:val="Основной текст5"/>
    <w:basedOn w:val="aa"/>
    <w:rsid w:val="00E02B70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3F74D8"/>
  </w:style>
  <w:style w:type="character" w:styleId="ac">
    <w:name w:val="Hyperlink"/>
    <w:basedOn w:val="a0"/>
    <w:uiPriority w:val="99"/>
    <w:semiHidden/>
    <w:unhideWhenUsed/>
    <w:rsid w:val="003F74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">
    <w:name w:val="Основной текст6"/>
    <w:basedOn w:val="a"/>
    <w:rsid w:val="00E371D5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locked/>
    <w:rsid w:val="00C86E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C86E47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9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C54BD"/>
  </w:style>
  <w:style w:type="paragraph" w:styleId="a5">
    <w:name w:val="Body Text"/>
    <w:basedOn w:val="a"/>
    <w:link w:val="a6"/>
    <w:unhideWhenUsed/>
    <w:rsid w:val="00AE5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E5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E5D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locked/>
    <w:rsid w:val="00641E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41E5D"/>
    <w:pPr>
      <w:shd w:val="clear" w:color="auto" w:fill="FFFFFF"/>
      <w:spacing w:after="0" w:line="374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aliases w:val="Интервал 0 pt"/>
    <w:basedOn w:val="aa"/>
    <w:rsid w:val="002B5322"/>
    <w:rPr>
      <w:rFonts w:ascii="Batang" w:eastAsia="Batang" w:hAnsi="Batang" w:cs="Batang"/>
      <w:b/>
      <w:bCs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7E3E-0E82-48DA-8EDF-4AC2AC22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DJAGER</dc:creator>
  <cp:lastModifiedBy>Ирина Викторовна</cp:lastModifiedBy>
  <cp:revision>2</cp:revision>
  <dcterms:created xsi:type="dcterms:W3CDTF">2016-06-19T07:58:00Z</dcterms:created>
  <dcterms:modified xsi:type="dcterms:W3CDTF">2016-06-19T07:58:00Z</dcterms:modified>
</cp:coreProperties>
</file>